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6B2FF" w14:textId="77777777" w:rsidR="004F33AA" w:rsidRDefault="00514BF4">
      <w:pPr>
        <w:jc w:val="center"/>
        <w:rPr>
          <w:sz w:val="48"/>
          <w:szCs w:val="48"/>
        </w:rPr>
      </w:pPr>
      <w:r>
        <w:rPr>
          <w:noProof/>
          <w:sz w:val="48"/>
          <w:szCs w:val="48"/>
        </w:rPr>
        <w:drawing>
          <wp:inline distT="0" distB="0" distL="0" distR="0" wp14:anchorId="76A47C6F" wp14:editId="1F4699B3">
            <wp:extent cx="5924550" cy="981075"/>
            <wp:effectExtent l="0" t="0" r="0" b="0"/>
            <wp:docPr id="2" name="image1.jpg" descr="RCRPC_logo_wide3_1000w"/>
            <wp:cNvGraphicFramePr/>
            <a:graphic xmlns:a="http://schemas.openxmlformats.org/drawingml/2006/main">
              <a:graphicData uri="http://schemas.openxmlformats.org/drawingml/2006/picture">
                <pic:pic xmlns:pic="http://schemas.openxmlformats.org/drawingml/2006/picture">
                  <pic:nvPicPr>
                    <pic:cNvPr id="0" name="image1.jpg" descr="RCRPC_logo_wide3_1000w"/>
                    <pic:cNvPicPr preferRelativeResize="0"/>
                  </pic:nvPicPr>
                  <pic:blipFill>
                    <a:blip r:embed="rId8"/>
                    <a:srcRect/>
                    <a:stretch>
                      <a:fillRect/>
                    </a:stretch>
                  </pic:blipFill>
                  <pic:spPr>
                    <a:xfrm>
                      <a:off x="0" y="0"/>
                      <a:ext cx="5924550" cy="981075"/>
                    </a:xfrm>
                    <a:prstGeom prst="rect">
                      <a:avLst/>
                    </a:prstGeom>
                    <a:ln/>
                  </pic:spPr>
                </pic:pic>
              </a:graphicData>
            </a:graphic>
          </wp:inline>
        </w:drawing>
      </w:r>
    </w:p>
    <w:p w14:paraId="4D7D8BB8" w14:textId="77777777" w:rsidR="004F33AA" w:rsidRDefault="004F33AA">
      <w:pPr>
        <w:pBdr>
          <w:bottom w:val="single" w:sz="12" w:space="1" w:color="000000"/>
        </w:pBdr>
        <w:jc w:val="right"/>
        <w:rPr>
          <w:color w:val="0000FF"/>
        </w:rPr>
      </w:pPr>
    </w:p>
    <w:p w14:paraId="6465FCB1" w14:textId="77777777" w:rsidR="004F33AA" w:rsidRPr="00474504" w:rsidRDefault="004F33AA">
      <w:pPr>
        <w:jc w:val="center"/>
        <w:rPr>
          <w:rFonts w:ascii="Century Gothic" w:eastAsia="Century Gothic" w:hAnsi="Century Gothic" w:cs="Century Gothic"/>
          <w:b/>
          <w:sz w:val="12"/>
          <w:szCs w:val="12"/>
          <w:u w:val="single"/>
        </w:rPr>
      </w:pPr>
    </w:p>
    <w:p w14:paraId="760398A0" w14:textId="77777777" w:rsidR="004F33AA" w:rsidRDefault="00514BF4">
      <w:pPr>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Richland County Regional Planning Commission</w:t>
      </w:r>
    </w:p>
    <w:p w14:paraId="0303170F" w14:textId="77777777" w:rsidR="000E4ED8" w:rsidRDefault="000E4ED8">
      <w:pPr>
        <w:jc w:val="center"/>
        <w:rPr>
          <w:rFonts w:ascii="Arial Narrow" w:eastAsia="Century Gothic" w:hAnsi="Arial Narrow" w:cs="Arial"/>
          <w:b/>
          <w:color w:val="006666"/>
          <w:sz w:val="40"/>
          <w:szCs w:val="40"/>
        </w:rPr>
      </w:pPr>
      <w:r w:rsidRPr="00D049CA">
        <w:rPr>
          <w:rFonts w:ascii="Arial Narrow" w:eastAsia="Century Gothic" w:hAnsi="Arial Narrow" w:cs="Arial"/>
          <w:b/>
          <w:color w:val="006666"/>
          <w:sz w:val="40"/>
          <w:szCs w:val="40"/>
        </w:rPr>
        <w:t>TECHNICAL ADVISORY COMMITTEE MEETING</w:t>
      </w:r>
    </w:p>
    <w:p w14:paraId="6666B480" w14:textId="77777777" w:rsidR="00F24725" w:rsidRPr="00F24725" w:rsidRDefault="00F24725">
      <w:pPr>
        <w:jc w:val="center"/>
        <w:rPr>
          <w:rFonts w:ascii="Arial Narrow" w:eastAsia="Century Gothic" w:hAnsi="Arial Narrow" w:cs="Arial"/>
          <w:b/>
          <w:color w:val="006666"/>
          <w:sz w:val="8"/>
          <w:szCs w:val="8"/>
        </w:rPr>
      </w:pPr>
    </w:p>
    <w:p w14:paraId="28984157" w14:textId="77777777" w:rsidR="00DC35E3" w:rsidRDefault="000E4ED8">
      <w:pPr>
        <w:jc w:val="center"/>
        <w:rPr>
          <w:rFonts w:ascii="Arial" w:eastAsia="Century Gothic" w:hAnsi="Arial" w:cs="Arial"/>
          <w:b/>
          <w:sz w:val="22"/>
          <w:szCs w:val="22"/>
        </w:rPr>
      </w:pPr>
      <w:r w:rsidRPr="00F24725">
        <w:rPr>
          <w:rFonts w:ascii="Arial" w:eastAsia="Century Gothic" w:hAnsi="Arial" w:cs="Arial"/>
          <w:b/>
          <w:sz w:val="22"/>
          <w:szCs w:val="22"/>
        </w:rPr>
        <w:t>16 N Walnut St, Mansfield, OH</w:t>
      </w:r>
    </w:p>
    <w:p w14:paraId="31996FE7" w14:textId="77777777" w:rsidR="00F24725" w:rsidRPr="00F24725" w:rsidRDefault="00F24725">
      <w:pPr>
        <w:jc w:val="center"/>
        <w:rPr>
          <w:rFonts w:ascii="Arial" w:eastAsia="Century Gothic" w:hAnsi="Arial" w:cs="Arial"/>
          <w:b/>
          <w:sz w:val="6"/>
          <w:szCs w:val="6"/>
        </w:rPr>
      </w:pPr>
    </w:p>
    <w:p w14:paraId="4DBCBF76" w14:textId="3C604FE6" w:rsidR="004F33AA" w:rsidRPr="00F24725" w:rsidRDefault="00E31115">
      <w:pPr>
        <w:jc w:val="center"/>
        <w:rPr>
          <w:rFonts w:ascii="Arial" w:eastAsia="Century Gothic" w:hAnsi="Arial" w:cs="Arial"/>
          <w:b/>
          <w:color w:val="E36C0A" w:themeColor="accent6" w:themeShade="BF"/>
          <w:sz w:val="22"/>
          <w:szCs w:val="22"/>
        </w:rPr>
      </w:pPr>
      <w:r w:rsidRPr="00F24725">
        <w:rPr>
          <w:rFonts w:ascii="Arial" w:eastAsia="Century Gothic" w:hAnsi="Arial" w:cs="Arial"/>
          <w:color w:val="000000" w:themeColor="text1"/>
          <w:sz w:val="22"/>
          <w:szCs w:val="22"/>
        </w:rPr>
        <w:t>August 8</w:t>
      </w:r>
      <w:r w:rsidR="00442363" w:rsidRPr="00F24725">
        <w:rPr>
          <w:rFonts w:ascii="Arial" w:eastAsia="Century Gothic" w:hAnsi="Arial" w:cs="Arial"/>
          <w:color w:val="000000" w:themeColor="text1"/>
          <w:sz w:val="22"/>
          <w:szCs w:val="22"/>
          <w:vertAlign w:val="superscript"/>
        </w:rPr>
        <w:t xml:space="preserve">th </w:t>
      </w:r>
      <w:r w:rsidR="00F56825" w:rsidRPr="00F24725">
        <w:rPr>
          <w:rFonts w:ascii="Arial" w:eastAsia="Century Gothic" w:hAnsi="Arial" w:cs="Arial"/>
          <w:color w:val="000000" w:themeColor="text1"/>
          <w:sz w:val="22"/>
          <w:szCs w:val="22"/>
        </w:rPr>
        <w:t>2</w:t>
      </w:r>
      <w:r w:rsidR="00442363" w:rsidRPr="00F24725">
        <w:rPr>
          <w:rFonts w:ascii="Arial" w:eastAsia="Century Gothic" w:hAnsi="Arial" w:cs="Arial"/>
          <w:color w:val="000000" w:themeColor="text1"/>
          <w:sz w:val="22"/>
          <w:szCs w:val="22"/>
        </w:rPr>
        <w:t>023</w:t>
      </w:r>
      <w:r w:rsidR="000E4ED8" w:rsidRPr="00F24725">
        <w:rPr>
          <w:rFonts w:ascii="Arial" w:eastAsia="Century Gothic" w:hAnsi="Arial" w:cs="Arial"/>
          <w:b/>
          <w:color w:val="000000" w:themeColor="text1"/>
          <w:sz w:val="22"/>
          <w:szCs w:val="22"/>
        </w:rPr>
        <w:t xml:space="preserve">, </w:t>
      </w:r>
      <w:r w:rsidR="00442363" w:rsidRPr="00F24725">
        <w:rPr>
          <w:rFonts w:ascii="Arial" w:eastAsia="Century Gothic" w:hAnsi="Arial" w:cs="Arial"/>
          <w:b/>
          <w:color w:val="E36C0A" w:themeColor="accent6" w:themeShade="BF"/>
          <w:sz w:val="22"/>
          <w:szCs w:val="22"/>
        </w:rPr>
        <w:t>2</w:t>
      </w:r>
      <w:r w:rsidR="00BF1AC1" w:rsidRPr="00F24725">
        <w:rPr>
          <w:rFonts w:ascii="Arial" w:eastAsia="Century Gothic" w:hAnsi="Arial" w:cs="Arial"/>
          <w:b/>
          <w:color w:val="E36C0A" w:themeColor="accent6" w:themeShade="BF"/>
          <w:sz w:val="22"/>
          <w:szCs w:val="22"/>
        </w:rPr>
        <w:t>:</w:t>
      </w:r>
      <w:r w:rsidR="002B442A" w:rsidRPr="00F24725">
        <w:rPr>
          <w:rFonts w:ascii="Arial" w:eastAsia="Century Gothic" w:hAnsi="Arial" w:cs="Arial"/>
          <w:b/>
          <w:color w:val="E36C0A" w:themeColor="accent6" w:themeShade="BF"/>
          <w:sz w:val="22"/>
          <w:szCs w:val="22"/>
        </w:rPr>
        <w:t>00</w:t>
      </w:r>
      <w:r w:rsidR="00514BF4" w:rsidRPr="00F24725">
        <w:rPr>
          <w:rFonts w:ascii="Arial" w:eastAsia="Century Gothic" w:hAnsi="Arial" w:cs="Arial"/>
          <w:b/>
          <w:color w:val="E36C0A" w:themeColor="accent6" w:themeShade="BF"/>
          <w:sz w:val="22"/>
          <w:szCs w:val="22"/>
        </w:rPr>
        <w:t>pm</w:t>
      </w:r>
    </w:p>
    <w:p w14:paraId="01742B5F" w14:textId="77777777" w:rsidR="00474504" w:rsidRDefault="00474504" w:rsidP="00474504">
      <w:pPr>
        <w:jc w:val="center"/>
        <w:rPr>
          <w:rFonts w:ascii="Century Gothic" w:eastAsia="Century Gothic" w:hAnsi="Century Gothic" w:cs="Century Gothic"/>
          <w:b/>
          <w:sz w:val="22"/>
          <w:szCs w:val="22"/>
          <w:u w:val="single"/>
        </w:rPr>
      </w:pPr>
    </w:p>
    <w:p w14:paraId="7E42B413" w14:textId="77777777" w:rsidR="00EE6AEF" w:rsidRPr="00F24725" w:rsidRDefault="00EE6AEF" w:rsidP="00474504">
      <w:pPr>
        <w:jc w:val="center"/>
        <w:rPr>
          <w:rFonts w:ascii="Century Gothic" w:eastAsia="Century Gothic" w:hAnsi="Century Gothic" w:cs="Century Gothic"/>
          <w:b/>
          <w:sz w:val="12"/>
          <w:szCs w:val="12"/>
          <w:u w:val="single"/>
        </w:rPr>
      </w:pPr>
    </w:p>
    <w:p w14:paraId="065A03DF" w14:textId="3A46245F" w:rsidR="00474504" w:rsidRPr="00474504" w:rsidRDefault="00887B88" w:rsidP="00474504">
      <w:pPr>
        <w:jc w:val="center"/>
        <w:rPr>
          <w:rFonts w:eastAsia="Century Gothic"/>
          <w:b/>
          <w:u w:val="single"/>
        </w:rPr>
      </w:pPr>
      <w:r>
        <w:rPr>
          <w:rFonts w:eastAsia="Century Gothic"/>
          <w:b/>
          <w:u w:val="single"/>
        </w:rPr>
        <w:t>Minutes</w:t>
      </w:r>
    </w:p>
    <w:p w14:paraId="2A53760B" w14:textId="77777777" w:rsidR="006F677B" w:rsidRDefault="006F677B">
      <w:pPr>
        <w:jc w:val="center"/>
        <w:rPr>
          <w:rFonts w:ascii="Century Gothic" w:eastAsia="Century Gothic" w:hAnsi="Century Gothic" w:cs="Century Gothic"/>
          <w:b/>
          <w:sz w:val="23"/>
          <w:szCs w:val="23"/>
        </w:rPr>
      </w:pPr>
    </w:p>
    <w:p w14:paraId="2641A93B" w14:textId="716AB01A" w:rsidR="00C56D75" w:rsidRDefault="00DC1F1B">
      <w:pPr>
        <w:jc w:val="center"/>
        <w:rPr>
          <w:rFonts w:ascii="Century Gothic" w:eastAsia="Century Gothic" w:hAnsi="Century Gothic" w:cs="Century Gothic"/>
          <w:b/>
          <w:sz w:val="23"/>
          <w:szCs w:val="23"/>
        </w:rPr>
      </w:pPr>
      <w:r>
        <w:rPr>
          <w:rFonts w:ascii="Century Gothic" w:eastAsia="Century Gothic" w:hAnsi="Century Gothic" w:cs="Century Gothic"/>
          <w:b/>
          <w:sz w:val="23"/>
          <w:szCs w:val="23"/>
        </w:rPr>
        <w:t>1:59PM</w:t>
      </w:r>
    </w:p>
    <w:p w14:paraId="20063E28" w14:textId="04A43442" w:rsidR="00887B88" w:rsidRDefault="00A869BD" w:rsidP="00887B88">
      <w:pPr>
        <w:widowControl w:val="0"/>
        <w:numPr>
          <w:ilvl w:val="0"/>
          <w:numId w:val="7"/>
        </w:numPr>
        <w:tabs>
          <w:tab w:val="num" w:pos="1440"/>
        </w:tabs>
        <w:autoSpaceDE w:val="0"/>
        <w:autoSpaceDN w:val="0"/>
        <w:adjustRightInd w:val="0"/>
        <w:ind w:left="1440"/>
        <w:rPr>
          <w:color w:val="000000" w:themeColor="text1"/>
          <w:sz w:val="22"/>
          <w:szCs w:val="22"/>
        </w:rPr>
      </w:pPr>
      <w:r w:rsidRPr="004B084C">
        <w:rPr>
          <w:color w:val="000000" w:themeColor="text1"/>
          <w:sz w:val="22"/>
          <w:szCs w:val="22"/>
        </w:rPr>
        <w:t>Roll Call</w:t>
      </w:r>
      <w:r w:rsidR="003569DA">
        <w:rPr>
          <w:color w:val="000000" w:themeColor="text1"/>
          <w:sz w:val="22"/>
          <w:szCs w:val="22"/>
        </w:rPr>
        <w:t xml:space="preserve"> (18)</w:t>
      </w:r>
    </w:p>
    <w:p w14:paraId="1D26CA14" w14:textId="5D5C9F92" w:rsidR="00887B88"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Bob Bianchi</w:t>
      </w:r>
    </w:p>
    <w:p w14:paraId="45629ABA" w14:textId="2C9BAFDE" w:rsidR="007C1F1A"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Pong Wu</w:t>
      </w:r>
    </w:p>
    <w:p w14:paraId="581666E1" w14:textId="02829147" w:rsidR="007C1F1A"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Adam</w:t>
      </w:r>
      <w:r w:rsidR="002D2CF3">
        <w:rPr>
          <w:color w:val="FF0000"/>
          <w:sz w:val="22"/>
          <w:szCs w:val="22"/>
        </w:rPr>
        <w:t xml:space="preserve"> Warren-Hill</w:t>
      </w:r>
    </w:p>
    <w:p w14:paraId="2277B90C" w14:textId="53AC170A" w:rsidR="007C1F1A"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Jean</w:t>
      </w:r>
      <w:r w:rsidR="002D2CF3">
        <w:rPr>
          <w:color w:val="FF0000"/>
          <w:sz w:val="22"/>
          <w:szCs w:val="22"/>
        </w:rPr>
        <w:t xml:space="preserve"> </w:t>
      </w:r>
      <w:proofErr w:type="spellStart"/>
      <w:r w:rsidR="002D2CF3">
        <w:rPr>
          <w:color w:val="FF0000"/>
          <w:sz w:val="22"/>
          <w:szCs w:val="22"/>
        </w:rPr>
        <w:t>Taddie</w:t>
      </w:r>
      <w:proofErr w:type="spellEnd"/>
    </w:p>
    <w:p w14:paraId="2CE79599" w14:textId="190C2E54" w:rsidR="007C1F1A"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 xml:space="preserve">Jason </w:t>
      </w:r>
      <w:proofErr w:type="spellStart"/>
      <w:r>
        <w:rPr>
          <w:color w:val="FF0000"/>
          <w:sz w:val="22"/>
          <w:szCs w:val="22"/>
        </w:rPr>
        <w:t>B</w:t>
      </w:r>
      <w:r w:rsidR="003569DA">
        <w:rPr>
          <w:color w:val="FF0000"/>
          <w:sz w:val="22"/>
          <w:szCs w:val="22"/>
        </w:rPr>
        <w:t>urgholder</w:t>
      </w:r>
      <w:proofErr w:type="spellEnd"/>
    </w:p>
    <w:p w14:paraId="685D29E6" w14:textId="3C7C9FA8" w:rsidR="007C1F1A"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Steve Shep</w:t>
      </w:r>
      <w:r w:rsidR="003569DA">
        <w:rPr>
          <w:color w:val="FF0000"/>
          <w:sz w:val="22"/>
          <w:szCs w:val="22"/>
        </w:rPr>
        <w:t>herd</w:t>
      </w:r>
    </w:p>
    <w:p w14:paraId="4CA626C0" w14:textId="1A7A0123" w:rsidR="007C1F1A"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 xml:space="preserve">Scott </w:t>
      </w:r>
      <w:proofErr w:type="spellStart"/>
      <w:r w:rsidR="003569DA">
        <w:rPr>
          <w:color w:val="FF0000"/>
          <w:sz w:val="22"/>
          <w:szCs w:val="22"/>
        </w:rPr>
        <w:t>Ockunzzi</w:t>
      </w:r>
      <w:proofErr w:type="spellEnd"/>
    </w:p>
    <w:p w14:paraId="13CA96EF" w14:textId="64C8A1E6" w:rsidR="007C1F1A" w:rsidRDefault="003569D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 xml:space="preserve">Larry </w:t>
      </w:r>
      <w:proofErr w:type="spellStart"/>
      <w:r>
        <w:rPr>
          <w:color w:val="FF0000"/>
          <w:sz w:val="22"/>
          <w:szCs w:val="22"/>
        </w:rPr>
        <w:t>Weirich</w:t>
      </w:r>
      <w:proofErr w:type="spellEnd"/>
    </w:p>
    <w:p w14:paraId="24B679E0" w14:textId="4418E3CE" w:rsidR="007C1F1A" w:rsidRDefault="007C1F1A" w:rsidP="00887B88">
      <w:pPr>
        <w:widowControl w:val="0"/>
        <w:numPr>
          <w:ilvl w:val="2"/>
          <w:numId w:val="7"/>
        </w:numPr>
        <w:tabs>
          <w:tab w:val="num" w:pos="2250"/>
        </w:tabs>
        <w:autoSpaceDE w:val="0"/>
        <w:autoSpaceDN w:val="0"/>
        <w:adjustRightInd w:val="0"/>
        <w:rPr>
          <w:color w:val="FF0000"/>
          <w:sz w:val="22"/>
          <w:szCs w:val="22"/>
        </w:rPr>
      </w:pPr>
      <w:r>
        <w:rPr>
          <w:color w:val="FF0000"/>
          <w:sz w:val="22"/>
          <w:szCs w:val="22"/>
        </w:rPr>
        <w:t>Adam Gove</w:t>
      </w:r>
    </w:p>
    <w:p w14:paraId="42BEF36D" w14:textId="3D45ED91" w:rsidR="007C1F1A" w:rsidRDefault="007C1F1A" w:rsidP="007C1F1A">
      <w:pPr>
        <w:widowControl w:val="0"/>
        <w:numPr>
          <w:ilvl w:val="2"/>
          <w:numId w:val="7"/>
        </w:numPr>
        <w:tabs>
          <w:tab w:val="num" w:pos="2250"/>
        </w:tabs>
        <w:autoSpaceDE w:val="0"/>
        <w:autoSpaceDN w:val="0"/>
        <w:adjustRightInd w:val="0"/>
        <w:rPr>
          <w:color w:val="FF0000"/>
          <w:sz w:val="22"/>
          <w:szCs w:val="22"/>
        </w:rPr>
      </w:pPr>
      <w:r>
        <w:rPr>
          <w:color w:val="FF0000"/>
          <w:sz w:val="22"/>
          <w:szCs w:val="22"/>
        </w:rPr>
        <w:t>Randy Hut</w:t>
      </w:r>
      <w:r w:rsidR="003569DA">
        <w:rPr>
          <w:color w:val="FF0000"/>
          <w:sz w:val="22"/>
          <w:szCs w:val="22"/>
        </w:rPr>
        <w:t>chinson</w:t>
      </w:r>
    </w:p>
    <w:p w14:paraId="3EB7AF2E" w14:textId="552F8A58" w:rsidR="00AB01D5" w:rsidRDefault="00AB01D5" w:rsidP="007C1F1A">
      <w:pPr>
        <w:widowControl w:val="0"/>
        <w:numPr>
          <w:ilvl w:val="2"/>
          <w:numId w:val="7"/>
        </w:numPr>
        <w:tabs>
          <w:tab w:val="num" w:pos="2250"/>
        </w:tabs>
        <w:autoSpaceDE w:val="0"/>
        <w:autoSpaceDN w:val="0"/>
        <w:adjustRightInd w:val="0"/>
        <w:rPr>
          <w:color w:val="FF0000"/>
          <w:sz w:val="22"/>
          <w:szCs w:val="22"/>
        </w:rPr>
      </w:pPr>
      <w:r>
        <w:rPr>
          <w:color w:val="FF0000"/>
          <w:sz w:val="22"/>
          <w:szCs w:val="22"/>
        </w:rPr>
        <w:t xml:space="preserve">Keith </w:t>
      </w:r>
      <w:proofErr w:type="spellStart"/>
      <w:r>
        <w:rPr>
          <w:color w:val="FF0000"/>
          <w:sz w:val="22"/>
          <w:szCs w:val="22"/>
        </w:rPr>
        <w:t>Amstutz</w:t>
      </w:r>
      <w:proofErr w:type="spellEnd"/>
    </w:p>
    <w:p w14:paraId="1BDB2CEF" w14:textId="2D5C0104" w:rsidR="00AB01D5" w:rsidRDefault="00AB01D5" w:rsidP="007C1F1A">
      <w:pPr>
        <w:widowControl w:val="0"/>
        <w:numPr>
          <w:ilvl w:val="2"/>
          <w:numId w:val="7"/>
        </w:numPr>
        <w:tabs>
          <w:tab w:val="num" w:pos="2250"/>
        </w:tabs>
        <w:autoSpaceDE w:val="0"/>
        <w:autoSpaceDN w:val="0"/>
        <w:adjustRightInd w:val="0"/>
        <w:rPr>
          <w:color w:val="FF0000"/>
          <w:sz w:val="22"/>
          <w:szCs w:val="22"/>
        </w:rPr>
      </w:pPr>
      <w:r>
        <w:rPr>
          <w:color w:val="FF0000"/>
          <w:sz w:val="22"/>
          <w:szCs w:val="22"/>
        </w:rPr>
        <w:t xml:space="preserve">Angel </w:t>
      </w:r>
      <w:proofErr w:type="spellStart"/>
      <w:r>
        <w:rPr>
          <w:color w:val="FF0000"/>
          <w:sz w:val="22"/>
          <w:szCs w:val="22"/>
        </w:rPr>
        <w:t>Pelfrey</w:t>
      </w:r>
      <w:proofErr w:type="spellEnd"/>
    </w:p>
    <w:p w14:paraId="3B6DD238" w14:textId="24456D3D" w:rsidR="002D2CF3" w:rsidRDefault="002D2CF3" w:rsidP="007C1F1A">
      <w:pPr>
        <w:widowControl w:val="0"/>
        <w:numPr>
          <w:ilvl w:val="2"/>
          <w:numId w:val="7"/>
        </w:numPr>
        <w:tabs>
          <w:tab w:val="num" w:pos="2250"/>
        </w:tabs>
        <w:autoSpaceDE w:val="0"/>
        <w:autoSpaceDN w:val="0"/>
        <w:adjustRightInd w:val="0"/>
        <w:rPr>
          <w:color w:val="FF0000"/>
          <w:sz w:val="22"/>
          <w:szCs w:val="22"/>
        </w:rPr>
      </w:pPr>
      <w:r>
        <w:rPr>
          <w:color w:val="FF0000"/>
          <w:sz w:val="22"/>
          <w:szCs w:val="22"/>
        </w:rPr>
        <w:t xml:space="preserve">Joe </w:t>
      </w:r>
      <w:proofErr w:type="spellStart"/>
      <w:r>
        <w:rPr>
          <w:color w:val="FF0000"/>
          <w:sz w:val="22"/>
          <w:szCs w:val="22"/>
        </w:rPr>
        <w:t>Gies</w:t>
      </w:r>
      <w:proofErr w:type="spellEnd"/>
    </w:p>
    <w:p w14:paraId="167C7728" w14:textId="1F9B9497" w:rsidR="002D2CF3" w:rsidRDefault="002D2CF3" w:rsidP="007C1F1A">
      <w:pPr>
        <w:widowControl w:val="0"/>
        <w:numPr>
          <w:ilvl w:val="2"/>
          <w:numId w:val="7"/>
        </w:numPr>
        <w:tabs>
          <w:tab w:val="num" w:pos="2250"/>
        </w:tabs>
        <w:autoSpaceDE w:val="0"/>
        <w:autoSpaceDN w:val="0"/>
        <w:adjustRightInd w:val="0"/>
        <w:rPr>
          <w:color w:val="FF0000"/>
          <w:sz w:val="22"/>
          <w:szCs w:val="22"/>
        </w:rPr>
      </w:pPr>
      <w:r>
        <w:rPr>
          <w:color w:val="FF0000"/>
          <w:sz w:val="22"/>
          <w:szCs w:val="22"/>
        </w:rPr>
        <w:t>Patrick Schwan</w:t>
      </w:r>
    </w:p>
    <w:p w14:paraId="49C8C2F4" w14:textId="3D9FC4FA" w:rsidR="002D2CF3" w:rsidRDefault="002D2CF3" w:rsidP="002D2CF3">
      <w:pPr>
        <w:widowControl w:val="0"/>
        <w:numPr>
          <w:ilvl w:val="2"/>
          <w:numId w:val="7"/>
        </w:numPr>
        <w:tabs>
          <w:tab w:val="num" w:pos="2250"/>
        </w:tabs>
        <w:autoSpaceDE w:val="0"/>
        <w:autoSpaceDN w:val="0"/>
        <w:adjustRightInd w:val="0"/>
        <w:rPr>
          <w:color w:val="FF0000"/>
          <w:sz w:val="22"/>
          <w:szCs w:val="22"/>
        </w:rPr>
      </w:pPr>
      <w:r>
        <w:rPr>
          <w:color w:val="FF0000"/>
          <w:sz w:val="22"/>
          <w:szCs w:val="22"/>
        </w:rPr>
        <w:t xml:space="preserve">Dan </w:t>
      </w:r>
      <w:proofErr w:type="spellStart"/>
      <w:r>
        <w:rPr>
          <w:color w:val="FF0000"/>
          <w:sz w:val="22"/>
          <w:szCs w:val="22"/>
        </w:rPr>
        <w:t>Jozity</w:t>
      </w:r>
      <w:proofErr w:type="spellEnd"/>
    </w:p>
    <w:p w14:paraId="35549272" w14:textId="53314B58" w:rsidR="00AB01D5" w:rsidRDefault="00AB01D5" w:rsidP="002D2CF3">
      <w:pPr>
        <w:widowControl w:val="0"/>
        <w:numPr>
          <w:ilvl w:val="2"/>
          <w:numId w:val="7"/>
        </w:numPr>
        <w:tabs>
          <w:tab w:val="num" w:pos="2250"/>
        </w:tabs>
        <w:autoSpaceDE w:val="0"/>
        <w:autoSpaceDN w:val="0"/>
        <w:adjustRightInd w:val="0"/>
        <w:rPr>
          <w:color w:val="FF0000"/>
          <w:sz w:val="22"/>
          <w:szCs w:val="22"/>
        </w:rPr>
      </w:pPr>
      <w:r>
        <w:rPr>
          <w:color w:val="FF0000"/>
          <w:sz w:val="22"/>
          <w:szCs w:val="22"/>
        </w:rPr>
        <w:t>Betsy Chapman</w:t>
      </w:r>
    </w:p>
    <w:p w14:paraId="25243EEB" w14:textId="2243F840" w:rsidR="00AB01D5" w:rsidRDefault="00AB01D5" w:rsidP="002D2CF3">
      <w:pPr>
        <w:widowControl w:val="0"/>
        <w:numPr>
          <w:ilvl w:val="2"/>
          <w:numId w:val="7"/>
        </w:numPr>
        <w:tabs>
          <w:tab w:val="num" w:pos="2250"/>
        </w:tabs>
        <w:autoSpaceDE w:val="0"/>
        <w:autoSpaceDN w:val="0"/>
        <w:adjustRightInd w:val="0"/>
        <w:rPr>
          <w:color w:val="FF0000"/>
          <w:sz w:val="22"/>
          <w:szCs w:val="22"/>
        </w:rPr>
      </w:pPr>
      <w:r>
        <w:rPr>
          <w:color w:val="FF0000"/>
          <w:sz w:val="22"/>
          <w:szCs w:val="22"/>
        </w:rPr>
        <w:t>Jeff Kennedy</w:t>
      </w:r>
    </w:p>
    <w:p w14:paraId="24976D38" w14:textId="060B9B96" w:rsidR="00AB01D5" w:rsidRPr="002D2CF3" w:rsidRDefault="004A26CF" w:rsidP="002D2CF3">
      <w:pPr>
        <w:widowControl w:val="0"/>
        <w:numPr>
          <w:ilvl w:val="2"/>
          <w:numId w:val="7"/>
        </w:numPr>
        <w:tabs>
          <w:tab w:val="num" w:pos="2250"/>
        </w:tabs>
        <w:autoSpaceDE w:val="0"/>
        <w:autoSpaceDN w:val="0"/>
        <w:adjustRightInd w:val="0"/>
        <w:rPr>
          <w:color w:val="FF0000"/>
          <w:sz w:val="22"/>
          <w:szCs w:val="22"/>
        </w:rPr>
      </w:pPr>
      <w:r>
        <w:rPr>
          <w:color w:val="FF0000"/>
          <w:sz w:val="22"/>
          <w:szCs w:val="22"/>
        </w:rPr>
        <w:t>Other attendee</w:t>
      </w:r>
    </w:p>
    <w:p w14:paraId="428062F2" w14:textId="36060A5C" w:rsidR="00A869BD" w:rsidRPr="00D342DF" w:rsidRDefault="00A869BD" w:rsidP="00D342DF">
      <w:pPr>
        <w:widowControl w:val="0"/>
        <w:autoSpaceDE w:val="0"/>
        <w:autoSpaceDN w:val="0"/>
        <w:adjustRightInd w:val="0"/>
        <w:ind w:left="1440"/>
        <w:rPr>
          <w:color w:val="000000" w:themeColor="text1"/>
          <w:sz w:val="22"/>
          <w:szCs w:val="22"/>
        </w:rPr>
      </w:pPr>
      <w:r w:rsidRPr="00D342DF">
        <w:rPr>
          <w:color w:val="000000" w:themeColor="text1"/>
          <w:sz w:val="22"/>
          <w:szCs w:val="22"/>
        </w:rPr>
        <w:tab/>
      </w:r>
      <w:r w:rsidRPr="00D342DF">
        <w:rPr>
          <w:color w:val="000000" w:themeColor="text1"/>
          <w:sz w:val="22"/>
          <w:szCs w:val="22"/>
        </w:rPr>
        <w:tab/>
      </w:r>
    </w:p>
    <w:p w14:paraId="7BC11E34" w14:textId="584CE05F" w:rsidR="00887B88" w:rsidRPr="00887B88" w:rsidRDefault="00816E88" w:rsidP="00887B88">
      <w:pPr>
        <w:widowControl w:val="0"/>
        <w:numPr>
          <w:ilvl w:val="0"/>
          <w:numId w:val="7"/>
        </w:numPr>
        <w:tabs>
          <w:tab w:val="num" w:pos="1440"/>
        </w:tabs>
        <w:autoSpaceDE w:val="0"/>
        <w:autoSpaceDN w:val="0"/>
        <w:adjustRightInd w:val="0"/>
        <w:ind w:left="1440"/>
        <w:rPr>
          <w:rStyle w:val="Hyperlink"/>
          <w:color w:val="000000" w:themeColor="text1"/>
          <w:sz w:val="22"/>
          <w:szCs w:val="22"/>
          <w:u w:val="none"/>
        </w:rPr>
      </w:pPr>
      <w:r w:rsidRPr="00CA65B0">
        <w:rPr>
          <w:rStyle w:val="Hyperlink"/>
          <w:color w:val="000000" w:themeColor="text1"/>
          <w:sz w:val="22"/>
          <w:szCs w:val="22"/>
          <w:u w:val="none"/>
        </w:rPr>
        <w:t xml:space="preserve">Approval of Minutes of the </w:t>
      </w:r>
      <w:r w:rsidR="004D5951" w:rsidRPr="00CA65B0">
        <w:rPr>
          <w:rStyle w:val="Hyperlink"/>
          <w:color w:val="000000" w:themeColor="text1"/>
          <w:sz w:val="22"/>
          <w:szCs w:val="22"/>
          <w:u w:val="none"/>
        </w:rPr>
        <w:t>TAC</w:t>
      </w:r>
      <w:r w:rsidRPr="00CA65B0">
        <w:rPr>
          <w:rStyle w:val="Hyperlink"/>
          <w:color w:val="000000" w:themeColor="text1"/>
          <w:sz w:val="22"/>
          <w:szCs w:val="22"/>
          <w:u w:val="none"/>
        </w:rPr>
        <w:t xml:space="preserve"> Meeting on </w:t>
      </w:r>
      <w:r w:rsidR="00E31115">
        <w:rPr>
          <w:rStyle w:val="Hyperlink"/>
          <w:color w:val="000000" w:themeColor="text1"/>
          <w:sz w:val="22"/>
          <w:szCs w:val="22"/>
          <w:u w:val="none"/>
        </w:rPr>
        <w:t>May 9</w:t>
      </w:r>
      <w:r w:rsidR="00E31115" w:rsidRPr="00E31115">
        <w:rPr>
          <w:rStyle w:val="Hyperlink"/>
          <w:color w:val="000000" w:themeColor="text1"/>
          <w:sz w:val="22"/>
          <w:szCs w:val="22"/>
          <w:u w:val="none"/>
          <w:vertAlign w:val="superscript"/>
        </w:rPr>
        <w:t>th</w:t>
      </w:r>
      <w:r w:rsidR="00E31115">
        <w:rPr>
          <w:rStyle w:val="Hyperlink"/>
          <w:color w:val="000000" w:themeColor="text1"/>
          <w:sz w:val="22"/>
          <w:szCs w:val="22"/>
          <w:u w:val="none"/>
        </w:rPr>
        <w:t xml:space="preserve"> </w:t>
      </w:r>
      <w:r w:rsidRPr="00CA65B0">
        <w:rPr>
          <w:rStyle w:val="Hyperlink"/>
          <w:color w:val="000000" w:themeColor="text1"/>
          <w:sz w:val="22"/>
          <w:szCs w:val="22"/>
          <w:u w:val="none"/>
        </w:rPr>
        <w:t>, 2023</w:t>
      </w:r>
    </w:p>
    <w:p w14:paraId="3E8261C3" w14:textId="1165F19A" w:rsidR="00887B88" w:rsidRPr="00887B88" w:rsidRDefault="00887B88" w:rsidP="00887B88">
      <w:pPr>
        <w:widowControl w:val="0"/>
        <w:numPr>
          <w:ilvl w:val="2"/>
          <w:numId w:val="7"/>
        </w:numPr>
        <w:tabs>
          <w:tab w:val="num" w:pos="2250"/>
        </w:tabs>
        <w:autoSpaceDE w:val="0"/>
        <w:autoSpaceDN w:val="0"/>
        <w:adjustRightInd w:val="0"/>
        <w:rPr>
          <w:rStyle w:val="Hyperlink"/>
          <w:color w:val="FF0000"/>
          <w:sz w:val="22"/>
          <w:szCs w:val="22"/>
          <w:u w:val="none"/>
        </w:rPr>
      </w:pPr>
      <w:r w:rsidRPr="00887B88">
        <w:rPr>
          <w:rStyle w:val="Hyperlink"/>
          <w:color w:val="FF0000"/>
          <w:sz w:val="22"/>
          <w:szCs w:val="22"/>
          <w:u w:val="none"/>
        </w:rPr>
        <w:t xml:space="preserve">Motion – </w:t>
      </w:r>
      <w:r w:rsidR="007C1F1A">
        <w:rPr>
          <w:rStyle w:val="Hyperlink"/>
          <w:color w:val="FF0000"/>
          <w:sz w:val="22"/>
          <w:szCs w:val="22"/>
          <w:u w:val="none"/>
        </w:rPr>
        <w:t>Adam Gove</w:t>
      </w:r>
    </w:p>
    <w:p w14:paraId="7C851EE3" w14:textId="0775F0A1" w:rsidR="00887B88" w:rsidRPr="00887B88" w:rsidRDefault="00887B88" w:rsidP="00887B88">
      <w:pPr>
        <w:widowControl w:val="0"/>
        <w:numPr>
          <w:ilvl w:val="2"/>
          <w:numId w:val="7"/>
        </w:numPr>
        <w:tabs>
          <w:tab w:val="num" w:pos="2250"/>
        </w:tabs>
        <w:autoSpaceDE w:val="0"/>
        <w:autoSpaceDN w:val="0"/>
        <w:adjustRightInd w:val="0"/>
        <w:rPr>
          <w:rStyle w:val="Hyperlink"/>
          <w:color w:val="FF0000"/>
          <w:sz w:val="22"/>
          <w:szCs w:val="22"/>
          <w:u w:val="none"/>
        </w:rPr>
      </w:pPr>
      <w:r w:rsidRPr="00887B88">
        <w:rPr>
          <w:rStyle w:val="Hyperlink"/>
          <w:color w:val="FF0000"/>
          <w:sz w:val="22"/>
          <w:szCs w:val="22"/>
          <w:u w:val="none"/>
        </w:rPr>
        <w:t>2</w:t>
      </w:r>
      <w:r w:rsidRPr="00887B88">
        <w:rPr>
          <w:rStyle w:val="Hyperlink"/>
          <w:color w:val="FF0000"/>
          <w:sz w:val="22"/>
          <w:szCs w:val="22"/>
          <w:u w:val="none"/>
          <w:vertAlign w:val="superscript"/>
        </w:rPr>
        <w:t>nd</w:t>
      </w:r>
      <w:r w:rsidRPr="00887B88">
        <w:rPr>
          <w:rStyle w:val="Hyperlink"/>
          <w:color w:val="FF0000"/>
          <w:sz w:val="22"/>
          <w:szCs w:val="22"/>
          <w:u w:val="none"/>
        </w:rPr>
        <w:t xml:space="preserve"> – </w:t>
      </w:r>
      <w:r w:rsidR="007C1F1A">
        <w:rPr>
          <w:rStyle w:val="Hyperlink"/>
          <w:color w:val="FF0000"/>
          <w:sz w:val="22"/>
          <w:szCs w:val="22"/>
          <w:u w:val="none"/>
        </w:rPr>
        <w:t>Pat</w:t>
      </w:r>
      <w:r w:rsidR="00AB01D5">
        <w:rPr>
          <w:rStyle w:val="Hyperlink"/>
          <w:color w:val="FF0000"/>
          <w:sz w:val="22"/>
          <w:szCs w:val="22"/>
          <w:u w:val="none"/>
        </w:rPr>
        <w:t>rick Schwan</w:t>
      </w:r>
    </w:p>
    <w:p w14:paraId="27556EDA" w14:textId="38DC49D7" w:rsidR="00887B88" w:rsidRPr="00887B88" w:rsidRDefault="00887B88" w:rsidP="00887B88">
      <w:pPr>
        <w:widowControl w:val="0"/>
        <w:numPr>
          <w:ilvl w:val="2"/>
          <w:numId w:val="7"/>
        </w:numPr>
        <w:tabs>
          <w:tab w:val="num" w:pos="2250"/>
        </w:tabs>
        <w:autoSpaceDE w:val="0"/>
        <w:autoSpaceDN w:val="0"/>
        <w:adjustRightInd w:val="0"/>
        <w:rPr>
          <w:color w:val="FF0000"/>
          <w:sz w:val="22"/>
          <w:szCs w:val="22"/>
        </w:rPr>
      </w:pPr>
      <w:r w:rsidRPr="00887B88">
        <w:rPr>
          <w:rStyle w:val="Hyperlink"/>
          <w:color w:val="FF0000"/>
          <w:sz w:val="22"/>
          <w:szCs w:val="22"/>
          <w:u w:val="none"/>
        </w:rPr>
        <w:t xml:space="preserve">Vote – </w:t>
      </w:r>
      <w:r w:rsidR="00AB01D5">
        <w:rPr>
          <w:rStyle w:val="Hyperlink"/>
          <w:color w:val="FF0000"/>
          <w:sz w:val="22"/>
          <w:szCs w:val="22"/>
          <w:u w:val="none"/>
        </w:rPr>
        <w:t xml:space="preserve">Motion passed </w:t>
      </w:r>
      <w:r w:rsidR="007C1F1A">
        <w:rPr>
          <w:rStyle w:val="Hyperlink"/>
          <w:color w:val="FF0000"/>
          <w:sz w:val="22"/>
          <w:szCs w:val="22"/>
          <w:u w:val="none"/>
        </w:rPr>
        <w:t>unanimous</w:t>
      </w:r>
      <w:r w:rsidR="00AB01D5">
        <w:rPr>
          <w:rStyle w:val="Hyperlink"/>
          <w:color w:val="FF0000"/>
          <w:sz w:val="22"/>
          <w:szCs w:val="22"/>
          <w:u w:val="none"/>
        </w:rPr>
        <w:t>ly</w:t>
      </w:r>
    </w:p>
    <w:p w14:paraId="0A05CDF1" w14:textId="77777777" w:rsidR="00000338" w:rsidRPr="00D342DF" w:rsidRDefault="00000338" w:rsidP="00000338">
      <w:pPr>
        <w:widowControl w:val="0"/>
        <w:autoSpaceDE w:val="0"/>
        <w:autoSpaceDN w:val="0"/>
        <w:adjustRightInd w:val="0"/>
        <w:ind w:left="1440"/>
        <w:rPr>
          <w:color w:val="000000" w:themeColor="text1"/>
          <w:sz w:val="12"/>
          <w:szCs w:val="12"/>
        </w:rPr>
      </w:pPr>
    </w:p>
    <w:p w14:paraId="4F578C7B" w14:textId="1AAF083E" w:rsidR="00956E40" w:rsidRDefault="00E31115" w:rsidP="004A26CF">
      <w:pPr>
        <w:widowControl w:val="0"/>
        <w:numPr>
          <w:ilvl w:val="0"/>
          <w:numId w:val="7"/>
        </w:numPr>
        <w:tabs>
          <w:tab w:val="num" w:pos="1440"/>
        </w:tabs>
        <w:autoSpaceDE w:val="0"/>
        <w:autoSpaceDN w:val="0"/>
        <w:adjustRightInd w:val="0"/>
        <w:ind w:left="1440"/>
        <w:rPr>
          <w:color w:val="000000" w:themeColor="text1"/>
          <w:sz w:val="22"/>
          <w:szCs w:val="22"/>
        </w:rPr>
      </w:pPr>
      <w:r>
        <w:rPr>
          <w:color w:val="000000" w:themeColor="text1"/>
          <w:sz w:val="22"/>
          <w:szCs w:val="22"/>
        </w:rPr>
        <w:t>TIP Administrative Modifications</w:t>
      </w:r>
      <w:r w:rsidR="00816E88">
        <w:rPr>
          <w:color w:val="000000" w:themeColor="text1"/>
          <w:sz w:val="22"/>
          <w:szCs w:val="22"/>
        </w:rPr>
        <w:t>:</w:t>
      </w:r>
      <w:r>
        <w:rPr>
          <w:color w:val="000000" w:themeColor="text1"/>
          <w:sz w:val="22"/>
          <w:szCs w:val="22"/>
        </w:rPr>
        <w:t xml:space="preserve"> </w:t>
      </w:r>
      <w:r w:rsidRPr="004A26CF">
        <w:rPr>
          <w:color w:val="000000" w:themeColor="text1"/>
          <w:sz w:val="22"/>
          <w:szCs w:val="22"/>
        </w:rPr>
        <w:tab/>
      </w:r>
      <w:r w:rsidR="006770E4" w:rsidRPr="004A26CF">
        <w:rPr>
          <w:color w:val="000000" w:themeColor="text1"/>
          <w:sz w:val="22"/>
          <w:szCs w:val="22"/>
        </w:rPr>
        <w:tab/>
      </w:r>
      <w:r w:rsidR="006770E4" w:rsidRPr="004A26CF">
        <w:rPr>
          <w:color w:val="000000" w:themeColor="text1"/>
          <w:sz w:val="22"/>
          <w:szCs w:val="22"/>
        </w:rPr>
        <w:tab/>
      </w:r>
      <w:r w:rsidR="006770E4" w:rsidRPr="004A26CF">
        <w:rPr>
          <w:color w:val="000000" w:themeColor="text1"/>
          <w:sz w:val="22"/>
          <w:szCs w:val="22"/>
        </w:rPr>
        <w:tab/>
      </w:r>
      <w:r w:rsidR="00C710C2" w:rsidRPr="004A26CF">
        <w:rPr>
          <w:color w:val="000000" w:themeColor="text1"/>
          <w:sz w:val="22"/>
          <w:szCs w:val="22"/>
        </w:rPr>
        <w:tab/>
      </w:r>
      <w:r w:rsidR="006770E4" w:rsidRPr="004A26CF">
        <w:rPr>
          <w:color w:val="000000" w:themeColor="text1"/>
          <w:sz w:val="22"/>
          <w:szCs w:val="22"/>
        </w:rPr>
        <w:t>Pong</w:t>
      </w:r>
      <w:r w:rsidR="00C710C2" w:rsidRPr="004A26CF">
        <w:rPr>
          <w:color w:val="000000" w:themeColor="text1"/>
          <w:sz w:val="22"/>
          <w:szCs w:val="22"/>
        </w:rPr>
        <w:t xml:space="preserve"> Wu</w:t>
      </w:r>
    </w:p>
    <w:p w14:paraId="5C9D0271" w14:textId="77777777" w:rsidR="004A26CF" w:rsidRPr="00887B88" w:rsidRDefault="004A26CF" w:rsidP="004A26CF">
      <w:pPr>
        <w:widowControl w:val="0"/>
        <w:numPr>
          <w:ilvl w:val="2"/>
          <w:numId w:val="7"/>
        </w:numPr>
        <w:autoSpaceDE w:val="0"/>
        <w:autoSpaceDN w:val="0"/>
        <w:adjustRightInd w:val="0"/>
        <w:rPr>
          <w:rStyle w:val="Hyperlink"/>
          <w:color w:val="FF0000"/>
          <w:sz w:val="22"/>
          <w:szCs w:val="22"/>
          <w:u w:val="none"/>
        </w:rPr>
      </w:pPr>
      <w:r w:rsidRPr="00887B88">
        <w:rPr>
          <w:rStyle w:val="Hyperlink"/>
          <w:color w:val="FF0000"/>
          <w:sz w:val="22"/>
          <w:szCs w:val="22"/>
          <w:u w:val="none"/>
        </w:rPr>
        <w:t xml:space="preserve">Summary – </w:t>
      </w:r>
      <w:r>
        <w:rPr>
          <w:rStyle w:val="Hyperlink"/>
          <w:color w:val="FF0000"/>
          <w:sz w:val="22"/>
          <w:szCs w:val="22"/>
          <w:u w:val="none"/>
        </w:rPr>
        <w:t xml:space="preserve">Pavement/Safety evaluation for the </w:t>
      </w:r>
      <w:proofErr w:type="spellStart"/>
      <w:r>
        <w:rPr>
          <w:rStyle w:val="Hyperlink"/>
          <w:color w:val="FF0000"/>
          <w:sz w:val="22"/>
          <w:szCs w:val="22"/>
          <w:u w:val="none"/>
        </w:rPr>
        <w:t>MPO</w:t>
      </w:r>
      <w:proofErr w:type="spellEnd"/>
      <w:r>
        <w:rPr>
          <w:rStyle w:val="Hyperlink"/>
          <w:color w:val="FF0000"/>
          <w:sz w:val="22"/>
          <w:szCs w:val="22"/>
          <w:u w:val="none"/>
        </w:rPr>
        <w:t xml:space="preserve"> region. Pavement/street signs evaluation. Once contracts approved, will be presented at full commission meeting later this month</w:t>
      </w:r>
    </w:p>
    <w:p w14:paraId="0E739E2B" w14:textId="77777777" w:rsidR="004A26CF" w:rsidRPr="00887B88" w:rsidRDefault="004A26CF" w:rsidP="004A26CF">
      <w:pPr>
        <w:widowControl w:val="0"/>
        <w:numPr>
          <w:ilvl w:val="2"/>
          <w:numId w:val="7"/>
        </w:numPr>
        <w:autoSpaceDE w:val="0"/>
        <w:autoSpaceDN w:val="0"/>
        <w:adjustRightInd w:val="0"/>
        <w:rPr>
          <w:rStyle w:val="Hyperlink"/>
          <w:color w:val="FF0000"/>
          <w:sz w:val="22"/>
          <w:szCs w:val="22"/>
          <w:u w:val="none"/>
        </w:rPr>
      </w:pPr>
      <w:r w:rsidRPr="00887B88">
        <w:rPr>
          <w:rStyle w:val="Hyperlink"/>
          <w:color w:val="FF0000"/>
          <w:sz w:val="22"/>
          <w:szCs w:val="22"/>
          <w:u w:val="none"/>
        </w:rPr>
        <w:t xml:space="preserve">Motion – </w:t>
      </w:r>
      <w:r>
        <w:rPr>
          <w:rStyle w:val="Hyperlink"/>
          <w:color w:val="FF0000"/>
          <w:sz w:val="22"/>
          <w:szCs w:val="22"/>
          <w:u w:val="none"/>
        </w:rPr>
        <w:t>Randy Hutchinson</w:t>
      </w:r>
    </w:p>
    <w:p w14:paraId="0487876E" w14:textId="77777777" w:rsidR="004A26CF" w:rsidRPr="00887B88" w:rsidRDefault="004A26CF" w:rsidP="004A26CF">
      <w:pPr>
        <w:widowControl w:val="0"/>
        <w:numPr>
          <w:ilvl w:val="2"/>
          <w:numId w:val="7"/>
        </w:numPr>
        <w:autoSpaceDE w:val="0"/>
        <w:autoSpaceDN w:val="0"/>
        <w:adjustRightInd w:val="0"/>
        <w:rPr>
          <w:rStyle w:val="Hyperlink"/>
          <w:color w:val="FF0000"/>
          <w:sz w:val="22"/>
          <w:szCs w:val="22"/>
          <w:u w:val="none"/>
        </w:rPr>
      </w:pPr>
      <w:r w:rsidRPr="00887B88">
        <w:rPr>
          <w:rStyle w:val="Hyperlink"/>
          <w:color w:val="FF0000"/>
          <w:sz w:val="22"/>
          <w:szCs w:val="22"/>
          <w:u w:val="none"/>
        </w:rPr>
        <w:t>2</w:t>
      </w:r>
      <w:r w:rsidRPr="00887B88">
        <w:rPr>
          <w:rStyle w:val="Hyperlink"/>
          <w:color w:val="FF0000"/>
          <w:sz w:val="22"/>
          <w:szCs w:val="22"/>
          <w:u w:val="none"/>
          <w:vertAlign w:val="superscript"/>
        </w:rPr>
        <w:t>nd</w:t>
      </w:r>
      <w:r w:rsidRPr="00887B88">
        <w:rPr>
          <w:rStyle w:val="Hyperlink"/>
          <w:color w:val="FF0000"/>
          <w:sz w:val="22"/>
          <w:szCs w:val="22"/>
          <w:u w:val="none"/>
        </w:rPr>
        <w:t xml:space="preserve"> – </w:t>
      </w:r>
      <w:r>
        <w:rPr>
          <w:rStyle w:val="Hyperlink"/>
          <w:color w:val="FF0000"/>
          <w:sz w:val="22"/>
          <w:szCs w:val="22"/>
          <w:u w:val="none"/>
        </w:rPr>
        <w:t xml:space="preserve">Joe </w:t>
      </w:r>
      <w:proofErr w:type="spellStart"/>
      <w:r>
        <w:rPr>
          <w:rStyle w:val="Hyperlink"/>
          <w:color w:val="FF0000"/>
          <w:sz w:val="22"/>
          <w:szCs w:val="22"/>
          <w:u w:val="none"/>
        </w:rPr>
        <w:t>Gies</w:t>
      </w:r>
      <w:proofErr w:type="spellEnd"/>
    </w:p>
    <w:p w14:paraId="47DBF6EF" w14:textId="45A4A453" w:rsidR="004A26CF" w:rsidRPr="004A26CF" w:rsidRDefault="004A26CF" w:rsidP="004A26CF">
      <w:pPr>
        <w:widowControl w:val="0"/>
        <w:numPr>
          <w:ilvl w:val="2"/>
          <w:numId w:val="7"/>
        </w:numPr>
        <w:autoSpaceDE w:val="0"/>
        <w:autoSpaceDN w:val="0"/>
        <w:adjustRightInd w:val="0"/>
        <w:rPr>
          <w:color w:val="FF0000"/>
          <w:sz w:val="22"/>
          <w:szCs w:val="22"/>
        </w:rPr>
      </w:pPr>
      <w:r w:rsidRPr="00887B88">
        <w:rPr>
          <w:rStyle w:val="Hyperlink"/>
          <w:color w:val="FF0000"/>
          <w:sz w:val="22"/>
          <w:szCs w:val="22"/>
          <w:u w:val="none"/>
        </w:rPr>
        <w:t xml:space="preserve">Vote – </w:t>
      </w:r>
      <w:r>
        <w:rPr>
          <w:rStyle w:val="Hyperlink"/>
          <w:color w:val="FF0000"/>
          <w:sz w:val="22"/>
          <w:szCs w:val="22"/>
          <w:u w:val="none"/>
        </w:rPr>
        <w:t>Motion passed unanimously</w:t>
      </w:r>
    </w:p>
    <w:p w14:paraId="74BF2978" w14:textId="77777777" w:rsidR="00956E40" w:rsidRPr="00D342DF" w:rsidRDefault="00956E40" w:rsidP="00956E40">
      <w:pPr>
        <w:pStyle w:val="ListParagraph"/>
        <w:ind w:left="1440"/>
        <w:rPr>
          <w:color w:val="000000" w:themeColor="text1"/>
          <w:sz w:val="8"/>
          <w:szCs w:val="8"/>
        </w:rPr>
      </w:pPr>
    </w:p>
    <w:p w14:paraId="68C49DB9" w14:textId="5840E39C" w:rsidR="00956E40" w:rsidRPr="004A26CF" w:rsidRDefault="00B36E8B" w:rsidP="00956E40">
      <w:pPr>
        <w:pStyle w:val="ListParagraph"/>
        <w:numPr>
          <w:ilvl w:val="0"/>
          <w:numId w:val="8"/>
        </w:numPr>
        <w:ind w:left="1800"/>
        <w:rPr>
          <w:color w:val="000000" w:themeColor="text1"/>
          <w:sz w:val="18"/>
          <w:szCs w:val="18"/>
        </w:rPr>
      </w:pPr>
      <w:r>
        <w:rPr>
          <w:color w:val="000000" w:themeColor="text1"/>
          <w:sz w:val="20"/>
          <w:szCs w:val="20"/>
        </w:rPr>
        <w:t xml:space="preserve">RCRPC AM </w:t>
      </w:r>
      <w:r w:rsidR="008E0FCA">
        <w:rPr>
          <w:color w:val="000000" w:themeColor="text1"/>
          <w:sz w:val="20"/>
          <w:szCs w:val="20"/>
        </w:rPr>
        <w:t>FY</w:t>
      </w:r>
      <w:r>
        <w:rPr>
          <w:color w:val="000000" w:themeColor="text1"/>
          <w:sz w:val="20"/>
          <w:szCs w:val="20"/>
        </w:rPr>
        <w:t>202</w:t>
      </w:r>
      <w:r w:rsidR="008E0FCA">
        <w:rPr>
          <w:color w:val="000000" w:themeColor="text1"/>
          <w:sz w:val="20"/>
          <w:szCs w:val="20"/>
        </w:rPr>
        <w:t>4</w:t>
      </w:r>
      <w:r>
        <w:rPr>
          <w:color w:val="000000" w:themeColor="text1"/>
          <w:sz w:val="20"/>
          <w:szCs w:val="20"/>
        </w:rPr>
        <w:t>-</w:t>
      </w:r>
      <w:r w:rsidR="008E0FCA">
        <w:rPr>
          <w:color w:val="000000" w:themeColor="text1"/>
          <w:sz w:val="20"/>
          <w:szCs w:val="20"/>
        </w:rPr>
        <w:t>01</w:t>
      </w:r>
      <w:r>
        <w:rPr>
          <w:color w:val="000000" w:themeColor="text1"/>
          <w:sz w:val="20"/>
          <w:szCs w:val="20"/>
        </w:rPr>
        <w:t xml:space="preserve"> PID 112404</w:t>
      </w:r>
      <w:r w:rsidR="00956E40" w:rsidRPr="00CA65B0">
        <w:rPr>
          <w:color w:val="000000" w:themeColor="text1"/>
          <w:sz w:val="20"/>
          <w:szCs w:val="20"/>
        </w:rPr>
        <w:t xml:space="preserve">  </w:t>
      </w:r>
    </w:p>
    <w:p w14:paraId="4C68C13F" w14:textId="1ED63498" w:rsidR="004A26CF" w:rsidRPr="00887B88" w:rsidRDefault="004A26CF" w:rsidP="004A26CF">
      <w:pPr>
        <w:pStyle w:val="ListParagraph"/>
        <w:numPr>
          <w:ilvl w:val="2"/>
          <w:numId w:val="8"/>
        </w:numPr>
        <w:rPr>
          <w:color w:val="000000" w:themeColor="text1"/>
          <w:sz w:val="18"/>
          <w:szCs w:val="18"/>
        </w:rPr>
      </w:pPr>
      <w:r>
        <w:rPr>
          <w:color w:val="FF0000"/>
          <w:sz w:val="20"/>
          <w:szCs w:val="20"/>
        </w:rPr>
        <w:t xml:space="preserve">Summary - </w:t>
      </w:r>
      <w:r>
        <w:rPr>
          <w:rStyle w:val="Hyperlink"/>
          <w:color w:val="FF0000"/>
          <w:sz w:val="22"/>
          <w:szCs w:val="22"/>
          <w:u w:val="none"/>
        </w:rPr>
        <w:t>Main St – change from 80% to 90% from federal for FY25</w:t>
      </w:r>
    </w:p>
    <w:p w14:paraId="59E3B585" w14:textId="1B5C31DD" w:rsidR="00956E40" w:rsidRPr="00887B88" w:rsidRDefault="00B36E8B" w:rsidP="00956E40">
      <w:pPr>
        <w:pStyle w:val="ListParagraph"/>
        <w:numPr>
          <w:ilvl w:val="0"/>
          <w:numId w:val="8"/>
        </w:numPr>
        <w:ind w:left="1800"/>
        <w:rPr>
          <w:color w:val="000000" w:themeColor="text1"/>
          <w:sz w:val="18"/>
          <w:szCs w:val="18"/>
        </w:rPr>
      </w:pPr>
      <w:proofErr w:type="spellStart"/>
      <w:r>
        <w:rPr>
          <w:color w:val="000000" w:themeColor="text1"/>
          <w:sz w:val="20"/>
          <w:szCs w:val="20"/>
        </w:rPr>
        <w:t>RCRPC</w:t>
      </w:r>
      <w:proofErr w:type="spellEnd"/>
      <w:r>
        <w:rPr>
          <w:color w:val="000000" w:themeColor="text1"/>
          <w:sz w:val="20"/>
          <w:szCs w:val="20"/>
        </w:rPr>
        <w:t xml:space="preserve"> AM</w:t>
      </w:r>
      <w:r w:rsidR="00956E40" w:rsidRPr="00CA65B0">
        <w:rPr>
          <w:color w:val="000000" w:themeColor="text1"/>
          <w:sz w:val="20"/>
          <w:szCs w:val="20"/>
        </w:rPr>
        <w:t xml:space="preserve"> </w:t>
      </w:r>
      <w:r w:rsidR="008E0FCA">
        <w:rPr>
          <w:color w:val="000000" w:themeColor="text1"/>
          <w:sz w:val="20"/>
          <w:szCs w:val="20"/>
        </w:rPr>
        <w:t>FY</w:t>
      </w:r>
      <w:r>
        <w:rPr>
          <w:color w:val="000000" w:themeColor="text1"/>
          <w:sz w:val="20"/>
          <w:szCs w:val="20"/>
        </w:rPr>
        <w:t>20</w:t>
      </w:r>
      <w:r w:rsidR="00956E40" w:rsidRPr="00CA65B0">
        <w:rPr>
          <w:color w:val="000000" w:themeColor="text1"/>
          <w:sz w:val="20"/>
          <w:szCs w:val="20"/>
        </w:rPr>
        <w:t>2</w:t>
      </w:r>
      <w:r w:rsidR="008E0FCA">
        <w:rPr>
          <w:color w:val="000000" w:themeColor="text1"/>
          <w:sz w:val="20"/>
          <w:szCs w:val="20"/>
        </w:rPr>
        <w:t>4</w:t>
      </w:r>
      <w:r w:rsidR="00956E40" w:rsidRPr="00CA65B0">
        <w:rPr>
          <w:color w:val="000000" w:themeColor="text1"/>
          <w:sz w:val="20"/>
          <w:szCs w:val="20"/>
        </w:rPr>
        <w:t>-</w:t>
      </w:r>
      <w:r w:rsidR="008E0FCA">
        <w:rPr>
          <w:color w:val="000000" w:themeColor="text1"/>
          <w:sz w:val="20"/>
          <w:szCs w:val="20"/>
        </w:rPr>
        <w:t>02</w:t>
      </w:r>
      <w:r w:rsidR="00D342DF">
        <w:rPr>
          <w:color w:val="000000" w:themeColor="text1"/>
          <w:sz w:val="20"/>
          <w:szCs w:val="20"/>
        </w:rPr>
        <w:t xml:space="preserve"> </w:t>
      </w:r>
      <w:proofErr w:type="spellStart"/>
      <w:r w:rsidR="00D342DF">
        <w:rPr>
          <w:color w:val="000000" w:themeColor="text1"/>
          <w:sz w:val="20"/>
          <w:szCs w:val="20"/>
        </w:rPr>
        <w:t>PID</w:t>
      </w:r>
      <w:proofErr w:type="spellEnd"/>
      <w:r w:rsidR="00D342DF">
        <w:rPr>
          <w:color w:val="000000" w:themeColor="text1"/>
          <w:sz w:val="20"/>
          <w:szCs w:val="20"/>
        </w:rPr>
        <w:t xml:space="preserve"> 118245</w:t>
      </w:r>
      <w:r w:rsidR="00956E40" w:rsidRPr="00CA65B0">
        <w:rPr>
          <w:color w:val="000000" w:themeColor="text1"/>
          <w:sz w:val="20"/>
          <w:szCs w:val="20"/>
        </w:rPr>
        <w:t xml:space="preserve">  </w:t>
      </w:r>
    </w:p>
    <w:p w14:paraId="788629A9" w14:textId="5DC50E08" w:rsidR="00887B88" w:rsidRPr="00887B88" w:rsidRDefault="00887B88" w:rsidP="00887B88">
      <w:pPr>
        <w:widowControl w:val="0"/>
        <w:numPr>
          <w:ilvl w:val="2"/>
          <w:numId w:val="8"/>
        </w:numPr>
        <w:tabs>
          <w:tab w:val="num" w:pos="2250"/>
        </w:tabs>
        <w:autoSpaceDE w:val="0"/>
        <w:autoSpaceDN w:val="0"/>
        <w:adjustRightInd w:val="0"/>
        <w:rPr>
          <w:rStyle w:val="Hyperlink"/>
          <w:color w:val="FF0000"/>
          <w:sz w:val="22"/>
          <w:szCs w:val="22"/>
          <w:u w:val="none"/>
        </w:rPr>
      </w:pPr>
      <w:r w:rsidRPr="00887B88">
        <w:rPr>
          <w:rStyle w:val="Hyperlink"/>
          <w:color w:val="FF0000"/>
          <w:sz w:val="22"/>
          <w:szCs w:val="22"/>
          <w:u w:val="none"/>
        </w:rPr>
        <w:t xml:space="preserve">Summary – </w:t>
      </w:r>
      <w:r w:rsidR="004A26CF">
        <w:rPr>
          <w:rStyle w:val="Hyperlink"/>
          <w:color w:val="FF0000"/>
          <w:sz w:val="22"/>
          <w:szCs w:val="22"/>
          <w:u w:val="none"/>
        </w:rPr>
        <w:t>Millsboro Trail Construction funding moving from FY26 to FY25</w:t>
      </w:r>
    </w:p>
    <w:p w14:paraId="4431FB29" w14:textId="736126F6" w:rsidR="00D342DF" w:rsidRPr="00887B88" w:rsidRDefault="00B36E8B" w:rsidP="00956E40">
      <w:pPr>
        <w:pStyle w:val="ListParagraph"/>
        <w:numPr>
          <w:ilvl w:val="0"/>
          <w:numId w:val="8"/>
        </w:numPr>
        <w:ind w:left="1800"/>
        <w:rPr>
          <w:rStyle w:val="Hyperlink"/>
          <w:color w:val="000000" w:themeColor="text1"/>
          <w:sz w:val="18"/>
          <w:szCs w:val="18"/>
          <w:u w:val="none"/>
        </w:rPr>
      </w:pPr>
      <w:proofErr w:type="spellStart"/>
      <w:r>
        <w:rPr>
          <w:rStyle w:val="Hyperlink"/>
          <w:color w:val="000000" w:themeColor="text1"/>
          <w:sz w:val="20"/>
          <w:szCs w:val="20"/>
          <w:u w:val="none"/>
        </w:rPr>
        <w:lastRenderedPageBreak/>
        <w:t>RCRPC</w:t>
      </w:r>
      <w:proofErr w:type="spellEnd"/>
      <w:r>
        <w:rPr>
          <w:rStyle w:val="Hyperlink"/>
          <w:color w:val="000000" w:themeColor="text1"/>
          <w:sz w:val="20"/>
          <w:szCs w:val="20"/>
          <w:u w:val="none"/>
        </w:rPr>
        <w:t xml:space="preserve"> AM </w:t>
      </w:r>
      <w:r w:rsidR="008E0FCA">
        <w:rPr>
          <w:rStyle w:val="Hyperlink"/>
          <w:color w:val="000000" w:themeColor="text1"/>
          <w:sz w:val="20"/>
          <w:szCs w:val="20"/>
          <w:u w:val="none"/>
        </w:rPr>
        <w:t>FY</w:t>
      </w:r>
      <w:r>
        <w:rPr>
          <w:rStyle w:val="Hyperlink"/>
          <w:color w:val="000000" w:themeColor="text1"/>
          <w:sz w:val="20"/>
          <w:szCs w:val="20"/>
          <w:u w:val="none"/>
        </w:rPr>
        <w:t>202</w:t>
      </w:r>
      <w:r w:rsidR="008E0FCA">
        <w:rPr>
          <w:rStyle w:val="Hyperlink"/>
          <w:color w:val="000000" w:themeColor="text1"/>
          <w:sz w:val="20"/>
          <w:szCs w:val="20"/>
          <w:u w:val="none"/>
        </w:rPr>
        <w:t>4</w:t>
      </w:r>
      <w:r>
        <w:rPr>
          <w:rStyle w:val="Hyperlink"/>
          <w:color w:val="000000" w:themeColor="text1"/>
          <w:sz w:val="20"/>
          <w:szCs w:val="20"/>
          <w:u w:val="none"/>
        </w:rPr>
        <w:t>-</w:t>
      </w:r>
      <w:r w:rsidR="008E0FCA">
        <w:rPr>
          <w:rStyle w:val="Hyperlink"/>
          <w:color w:val="000000" w:themeColor="text1"/>
          <w:sz w:val="20"/>
          <w:szCs w:val="20"/>
          <w:u w:val="none"/>
        </w:rPr>
        <w:t>03</w:t>
      </w:r>
      <w:r>
        <w:rPr>
          <w:rStyle w:val="Hyperlink"/>
          <w:color w:val="000000" w:themeColor="text1"/>
          <w:sz w:val="20"/>
          <w:szCs w:val="20"/>
          <w:u w:val="none"/>
        </w:rPr>
        <w:t xml:space="preserve"> </w:t>
      </w:r>
      <w:proofErr w:type="spellStart"/>
      <w:r>
        <w:rPr>
          <w:rStyle w:val="Hyperlink"/>
          <w:color w:val="000000" w:themeColor="text1"/>
          <w:sz w:val="20"/>
          <w:szCs w:val="20"/>
          <w:u w:val="none"/>
        </w:rPr>
        <w:t>PID</w:t>
      </w:r>
      <w:proofErr w:type="spellEnd"/>
      <w:r>
        <w:rPr>
          <w:rStyle w:val="Hyperlink"/>
          <w:color w:val="000000" w:themeColor="text1"/>
          <w:sz w:val="20"/>
          <w:szCs w:val="20"/>
          <w:u w:val="none"/>
        </w:rPr>
        <w:t xml:space="preserve"> 119146 </w:t>
      </w:r>
    </w:p>
    <w:p w14:paraId="392C1A8F" w14:textId="02FC4652" w:rsidR="00887B88" w:rsidRPr="00887B88" w:rsidRDefault="00887B88" w:rsidP="00887B88">
      <w:pPr>
        <w:widowControl w:val="0"/>
        <w:numPr>
          <w:ilvl w:val="2"/>
          <w:numId w:val="8"/>
        </w:numPr>
        <w:tabs>
          <w:tab w:val="num" w:pos="2250"/>
        </w:tabs>
        <w:autoSpaceDE w:val="0"/>
        <w:autoSpaceDN w:val="0"/>
        <w:adjustRightInd w:val="0"/>
        <w:rPr>
          <w:rStyle w:val="Hyperlink"/>
          <w:color w:val="FF0000"/>
          <w:sz w:val="22"/>
          <w:szCs w:val="22"/>
          <w:u w:val="none"/>
        </w:rPr>
      </w:pPr>
      <w:r w:rsidRPr="00887B88">
        <w:rPr>
          <w:rStyle w:val="Hyperlink"/>
          <w:color w:val="FF0000"/>
          <w:sz w:val="22"/>
          <w:szCs w:val="22"/>
          <w:u w:val="none"/>
        </w:rPr>
        <w:t xml:space="preserve">Summary – </w:t>
      </w:r>
      <w:r w:rsidR="004A26CF">
        <w:rPr>
          <w:rStyle w:val="Hyperlink"/>
          <w:color w:val="FF0000"/>
          <w:sz w:val="22"/>
          <w:szCs w:val="22"/>
          <w:u w:val="none"/>
        </w:rPr>
        <w:t xml:space="preserve">Trimble Road Trail Extension </w:t>
      </w:r>
    </w:p>
    <w:p w14:paraId="17382431" w14:textId="26977FA8" w:rsidR="00D342DF" w:rsidRPr="00887B88" w:rsidRDefault="00D342DF" w:rsidP="00D342DF">
      <w:pPr>
        <w:pStyle w:val="ListParagraph"/>
        <w:numPr>
          <w:ilvl w:val="0"/>
          <w:numId w:val="8"/>
        </w:numPr>
        <w:ind w:left="1800"/>
        <w:rPr>
          <w:rStyle w:val="Hyperlink"/>
          <w:color w:val="000000" w:themeColor="text1"/>
          <w:sz w:val="18"/>
          <w:szCs w:val="18"/>
          <w:u w:val="none"/>
        </w:rPr>
      </w:pPr>
      <w:proofErr w:type="spellStart"/>
      <w:r>
        <w:rPr>
          <w:rStyle w:val="Hyperlink"/>
          <w:color w:val="000000" w:themeColor="text1"/>
          <w:sz w:val="20"/>
          <w:szCs w:val="20"/>
          <w:u w:val="none"/>
        </w:rPr>
        <w:t>RCRPC</w:t>
      </w:r>
      <w:proofErr w:type="spellEnd"/>
      <w:r>
        <w:rPr>
          <w:rStyle w:val="Hyperlink"/>
          <w:color w:val="000000" w:themeColor="text1"/>
          <w:sz w:val="20"/>
          <w:szCs w:val="20"/>
          <w:u w:val="none"/>
        </w:rPr>
        <w:t xml:space="preserve"> AM </w:t>
      </w:r>
      <w:r w:rsidR="008E0FCA">
        <w:rPr>
          <w:rStyle w:val="Hyperlink"/>
          <w:color w:val="000000" w:themeColor="text1"/>
          <w:sz w:val="20"/>
          <w:szCs w:val="20"/>
          <w:u w:val="none"/>
        </w:rPr>
        <w:t>FY</w:t>
      </w:r>
      <w:r>
        <w:rPr>
          <w:rStyle w:val="Hyperlink"/>
          <w:color w:val="000000" w:themeColor="text1"/>
          <w:sz w:val="20"/>
          <w:szCs w:val="20"/>
          <w:u w:val="none"/>
        </w:rPr>
        <w:t>202</w:t>
      </w:r>
      <w:r w:rsidR="008E0FCA">
        <w:rPr>
          <w:rStyle w:val="Hyperlink"/>
          <w:color w:val="000000" w:themeColor="text1"/>
          <w:sz w:val="20"/>
          <w:szCs w:val="20"/>
          <w:u w:val="none"/>
        </w:rPr>
        <w:t>4</w:t>
      </w:r>
      <w:r>
        <w:rPr>
          <w:rStyle w:val="Hyperlink"/>
          <w:color w:val="000000" w:themeColor="text1"/>
          <w:sz w:val="20"/>
          <w:szCs w:val="20"/>
          <w:u w:val="none"/>
        </w:rPr>
        <w:t>-</w:t>
      </w:r>
      <w:r w:rsidR="008E0FCA">
        <w:rPr>
          <w:rStyle w:val="Hyperlink"/>
          <w:color w:val="000000" w:themeColor="text1"/>
          <w:sz w:val="20"/>
          <w:szCs w:val="20"/>
          <w:u w:val="none"/>
        </w:rPr>
        <w:t>04</w:t>
      </w:r>
      <w:r>
        <w:rPr>
          <w:rStyle w:val="Hyperlink"/>
          <w:color w:val="000000" w:themeColor="text1"/>
          <w:sz w:val="20"/>
          <w:szCs w:val="20"/>
          <w:u w:val="none"/>
        </w:rPr>
        <w:t xml:space="preserve"> </w:t>
      </w:r>
      <w:proofErr w:type="spellStart"/>
      <w:r>
        <w:rPr>
          <w:rStyle w:val="Hyperlink"/>
          <w:color w:val="000000" w:themeColor="text1"/>
          <w:sz w:val="20"/>
          <w:szCs w:val="20"/>
          <w:u w:val="none"/>
        </w:rPr>
        <w:t>PID</w:t>
      </w:r>
      <w:proofErr w:type="spellEnd"/>
      <w:r>
        <w:rPr>
          <w:rStyle w:val="Hyperlink"/>
          <w:color w:val="000000" w:themeColor="text1"/>
          <w:sz w:val="20"/>
          <w:szCs w:val="20"/>
          <w:u w:val="none"/>
        </w:rPr>
        <w:t xml:space="preserve"> 114346</w:t>
      </w:r>
    </w:p>
    <w:p w14:paraId="032526DC" w14:textId="0369E0DA" w:rsidR="00887B88" w:rsidRPr="00887B88" w:rsidRDefault="00887B88" w:rsidP="00887B88">
      <w:pPr>
        <w:widowControl w:val="0"/>
        <w:numPr>
          <w:ilvl w:val="2"/>
          <w:numId w:val="8"/>
        </w:numPr>
        <w:tabs>
          <w:tab w:val="num" w:pos="2250"/>
        </w:tabs>
        <w:autoSpaceDE w:val="0"/>
        <w:autoSpaceDN w:val="0"/>
        <w:adjustRightInd w:val="0"/>
        <w:rPr>
          <w:rStyle w:val="Hyperlink"/>
          <w:color w:val="FF0000"/>
          <w:sz w:val="22"/>
          <w:szCs w:val="22"/>
          <w:u w:val="none"/>
        </w:rPr>
      </w:pPr>
      <w:r w:rsidRPr="00887B88">
        <w:rPr>
          <w:rStyle w:val="Hyperlink"/>
          <w:color w:val="FF0000"/>
          <w:sz w:val="22"/>
          <w:szCs w:val="22"/>
          <w:u w:val="none"/>
        </w:rPr>
        <w:t xml:space="preserve">Summary – </w:t>
      </w:r>
      <w:proofErr w:type="spellStart"/>
      <w:r w:rsidR="004A26CF">
        <w:rPr>
          <w:rStyle w:val="Hyperlink"/>
          <w:color w:val="FF0000"/>
          <w:sz w:val="22"/>
          <w:szCs w:val="22"/>
          <w:u w:val="none"/>
        </w:rPr>
        <w:t>RIC</w:t>
      </w:r>
      <w:proofErr w:type="spellEnd"/>
      <w:r w:rsidR="004A26CF">
        <w:rPr>
          <w:rStyle w:val="Hyperlink"/>
          <w:color w:val="FF0000"/>
          <w:sz w:val="22"/>
          <w:szCs w:val="22"/>
          <w:u w:val="none"/>
        </w:rPr>
        <w:t xml:space="preserve"> </w:t>
      </w:r>
      <w:proofErr w:type="spellStart"/>
      <w:r w:rsidR="004A26CF">
        <w:rPr>
          <w:rStyle w:val="Hyperlink"/>
          <w:color w:val="FF0000"/>
          <w:sz w:val="22"/>
          <w:szCs w:val="22"/>
          <w:u w:val="none"/>
        </w:rPr>
        <w:t>B&amp;O</w:t>
      </w:r>
      <w:proofErr w:type="spellEnd"/>
      <w:r w:rsidR="004A26CF">
        <w:rPr>
          <w:rStyle w:val="Hyperlink"/>
          <w:color w:val="FF0000"/>
          <w:sz w:val="22"/>
          <w:szCs w:val="22"/>
          <w:u w:val="none"/>
        </w:rPr>
        <w:t xml:space="preserve"> Trail FY2025A to be carried forward from the 2021-2024 TIP to 2024-2027 TIP</w:t>
      </w:r>
    </w:p>
    <w:p w14:paraId="3E3058EC" w14:textId="00274520" w:rsidR="00D342DF" w:rsidRPr="00887B88" w:rsidRDefault="00D342DF" w:rsidP="00D342DF">
      <w:pPr>
        <w:pStyle w:val="ListParagraph"/>
        <w:numPr>
          <w:ilvl w:val="0"/>
          <w:numId w:val="8"/>
        </w:numPr>
        <w:ind w:left="1800"/>
        <w:rPr>
          <w:rStyle w:val="Hyperlink"/>
          <w:color w:val="000000" w:themeColor="text1"/>
          <w:sz w:val="18"/>
          <w:szCs w:val="18"/>
          <w:u w:val="none"/>
        </w:rPr>
      </w:pPr>
      <w:proofErr w:type="spellStart"/>
      <w:r>
        <w:rPr>
          <w:rStyle w:val="Hyperlink"/>
          <w:color w:val="000000" w:themeColor="text1"/>
          <w:sz w:val="20"/>
          <w:szCs w:val="20"/>
          <w:u w:val="none"/>
        </w:rPr>
        <w:t>R</w:t>
      </w:r>
      <w:r w:rsidRPr="00D342DF">
        <w:rPr>
          <w:rStyle w:val="Hyperlink"/>
          <w:color w:val="000000" w:themeColor="text1"/>
          <w:sz w:val="20"/>
          <w:szCs w:val="20"/>
          <w:u w:val="none"/>
        </w:rPr>
        <w:t>CRPC</w:t>
      </w:r>
      <w:proofErr w:type="spellEnd"/>
      <w:r w:rsidRPr="00D342DF">
        <w:rPr>
          <w:rStyle w:val="Hyperlink"/>
          <w:color w:val="000000" w:themeColor="text1"/>
          <w:sz w:val="20"/>
          <w:szCs w:val="20"/>
          <w:u w:val="none"/>
        </w:rPr>
        <w:t xml:space="preserve"> AM </w:t>
      </w:r>
      <w:r w:rsidR="008E0FCA">
        <w:rPr>
          <w:rStyle w:val="Hyperlink"/>
          <w:color w:val="000000" w:themeColor="text1"/>
          <w:sz w:val="20"/>
          <w:szCs w:val="20"/>
          <w:u w:val="none"/>
        </w:rPr>
        <w:t>FY</w:t>
      </w:r>
      <w:r w:rsidRPr="00D342DF">
        <w:rPr>
          <w:rStyle w:val="Hyperlink"/>
          <w:color w:val="000000" w:themeColor="text1"/>
          <w:sz w:val="20"/>
          <w:szCs w:val="20"/>
          <w:u w:val="none"/>
        </w:rPr>
        <w:t>202</w:t>
      </w:r>
      <w:r w:rsidR="008E0FCA">
        <w:rPr>
          <w:rStyle w:val="Hyperlink"/>
          <w:color w:val="000000" w:themeColor="text1"/>
          <w:sz w:val="20"/>
          <w:szCs w:val="20"/>
          <w:u w:val="none"/>
        </w:rPr>
        <w:t>4</w:t>
      </w:r>
      <w:r w:rsidRPr="00D342DF">
        <w:rPr>
          <w:rStyle w:val="Hyperlink"/>
          <w:color w:val="000000" w:themeColor="text1"/>
          <w:sz w:val="20"/>
          <w:szCs w:val="20"/>
          <w:u w:val="none"/>
        </w:rPr>
        <w:t>-</w:t>
      </w:r>
      <w:r w:rsidR="008E0FCA">
        <w:rPr>
          <w:rStyle w:val="Hyperlink"/>
          <w:color w:val="000000" w:themeColor="text1"/>
          <w:sz w:val="20"/>
          <w:szCs w:val="20"/>
          <w:u w:val="none"/>
        </w:rPr>
        <w:t>05</w:t>
      </w:r>
      <w:r w:rsidRPr="00D342DF">
        <w:rPr>
          <w:rStyle w:val="Hyperlink"/>
          <w:color w:val="000000" w:themeColor="text1"/>
          <w:sz w:val="20"/>
          <w:szCs w:val="20"/>
          <w:u w:val="none"/>
        </w:rPr>
        <w:t xml:space="preserve"> </w:t>
      </w:r>
      <w:proofErr w:type="spellStart"/>
      <w:r w:rsidRPr="00D342DF">
        <w:rPr>
          <w:rStyle w:val="Hyperlink"/>
          <w:color w:val="000000" w:themeColor="text1"/>
          <w:sz w:val="20"/>
          <w:szCs w:val="20"/>
          <w:u w:val="none"/>
        </w:rPr>
        <w:t>PID</w:t>
      </w:r>
      <w:proofErr w:type="spellEnd"/>
      <w:r w:rsidRPr="00D342DF">
        <w:rPr>
          <w:rStyle w:val="Hyperlink"/>
          <w:color w:val="000000" w:themeColor="text1"/>
          <w:sz w:val="20"/>
          <w:szCs w:val="20"/>
          <w:u w:val="none"/>
        </w:rPr>
        <w:t xml:space="preserve"> 11</w:t>
      </w:r>
      <w:r>
        <w:rPr>
          <w:rStyle w:val="Hyperlink"/>
          <w:color w:val="000000" w:themeColor="text1"/>
          <w:sz w:val="20"/>
          <w:szCs w:val="20"/>
          <w:u w:val="none"/>
        </w:rPr>
        <w:t>4347</w:t>
      </w:r>
      <w:r w:rsidRPr="00D342DF">
        <w:rPr>
          <w:rStyle w:val="Hyperlink"/>
          <w:color w:val="000000" w:themeColor="text1"/>
          <w:sz w:val="20"/>
          <w:szCs w:val="20"/>
          <w:u w:val="none"/>
        </w:rPr>
        <w:t xml:space="preserve"> </w:t>
      </w:r>
    </w:p>
    <w:p w14:paraId="1F0F3E03" w14:textId="04C7BFA3" w:rsidR="00887B88" w:rsidRPr="00887B88" w:rsidRDefault="00887B88" w:rsidP="00887B88">
      <w:pPr>
        <w:widowControl w:val="0"/>
        <w:numPr>
          <w:ilvl w:val="2"/>
          <w:numId w:val="8"/>
        </w:numPr>
        <w:tabs>
          <w:tab w:val="num" w:pos="2250"/>
        </w:tabs>
        <w:autoSpaceDE w:val="0"/>
        <w:autoSpaceDN w:val="0"/>
        <w:adjustRightInd w:val="0"/>
        <w:rPr>
          <w:rStyle w:val="Hyperlink"/>
          <w:color w:val="FF0000"/>
          <w:sz w:val="22"/>
          <w:szCs w:val="22"/>
          <w:u w:val="none"/>
        </w:rPr>
      </w:pPr>
      <w:r w:rsidRPr="00887B88">
        <w:rPr>
          <w:rStyle w:val="Hyperlink"/>
          <w:color w:val="FF0000"/>
          <w:sz w:val="22"/>
          <w:szCs w:val="22"/>
          <w:u w:val="none"/>
        </w:rPr>
        <w:t xml:space="preserve">Summary – </w:t>
      </w:r>
      <w:proofErr w:type="spellStart"/>
      <w:r w:rsidR="00A10919">
        <w:rPr>
          <w:rStyle w:val="Hyperlink"/>
          <w:color w:val="FF0000"/>
          <w:sz w:val="22"/>
          <w:szCs w:val="22"/>
          <w:u w:val="none"/>
        </w:rPr>
        <w:t>RIC</w:t>
      </w:r>
      <w:proofErr w:type="spellEnd"/>
      <w:r w:rsidR="00A10919">
        <w:rPr>
          <w:rStyle w:val="Hyperlink"/>
          <w:color w:val="FF0000"/>
          <w:sz w:val="22"/>
          <w:szCs w:val="22"/>
          <w:u w:val="none"/>
        </w:rPr>
        <w:t xml:space="preserve"> </w:t>
      </w:r>
      <w:proofErr w:type="spellStart"/>
      <w:r w:rsidR="00A10919">
        <w:rPr>
          <w:rStyle w:val="Hyperlink"/>
          <w:color w:val="FF0000"/>
          <w:sz w:val="22"/>
          <w:szCs w:val="22"/>
          <w:u w:val="none"/>
        </w:rPr>
        <w:t>B&amp;O</w:t>
      </w:r>
      <w:proofErr w:type="spellEnd"/>
      <w:r w:rsidR="00A10919">
        <w:rPr>
          <w:rStyle w:val="Hyperlink"/>
          <w:color w:val="FF0000"/>
          <w:sz w:val="22"/>
          <w:szCs w:val="22"/>
          <w:u w:val="none"/>
        </w:rPr>
        <w:t xml:space="preserve"> Trail</w:t>
      </w:r>
      <w:r w:rsidR="00A10919">
        <w:rPr>
          <w:rStyle w:val="Hyperlink"/>
          <w:color w:val="FF0000"/>
          <w:sz w:val="22"/>
          <w:szCs w:val="22"/>
          <w:u w:val="none"/>
        </w:rPr>
        <w:t xml:space="preserve"> FY2025B</w:t>
      </w:r>
      <w:r w:rsidR="00A10919">
        <w:rPr>
          <w:rStyle w:val="Hyperlink"/>
          <w:color w:val="FF0000"/>
          <w:sz w:val="22"/>
          <w:szCs w:val="22"/>
          <w:u w:val="none"/>
        </w:rPr>
        <w:t xml:space="preserve"> to be carried forward from the 2021-2024 TIP to 2024-2027 TIP</w:t>
      </w:r>
    </w:p>
    <w:p w14:paraId="6009319D" w14:textId="77777777" w:rsidR="00887B88" w:rsidRPr="00887B88" w:rsidRDefault="00D342DF" w:rsidP="00D342DF">
      <w:pPr>
        <w:pStyle w:val="ListParagraph"/>
        <w:numPr>
          <w:ilvl w:val="0"/>
          <w:numId w:val="8"/>
        </w:numPr>
        <w:ind w:left="1800"/>
        <w:rPr>
          <w:color w:val="000000" w:themeColor="text1"/>
          <w:sz w:val="18"/>
          <w:szCs w:val="18"/>
        </w:rPr>
      </w:pPr>
      <w:proofErr w:type="spellStart"/>
      <w:r>
        <w:rPr>
          <w:color w:val="000000" w:themeColor="text1"/>
          <w:sz w:val="20"/>
          <w:szCs w:val="20"/>
        </w:rPr>
        <w:t>RCRPC</w:t>
      </w:r>
      <w:proofErr w:type="spellEnd"/>
      <w:r>
        <w:rPr>
          <w:color w:val="000000" w:themeColor="text1"/>
          <w:sz w:val="20"/>
          <w:szCs w:val="20"/>
        </w:rPr>
        <w:t xml:space="preserve"> AM </w:t>
      </w:r>
      <w:r w:rsidR="008E0FCA">
        <w:rPr>
          <w:color w:val="000000" w:themeColor="text1"/>
          <w:sz w:val="20"/>
          <w:szCs w:val="20"/>
        </w:rPr>
        <w:t>FY</w:t>
      </w:r>
      <w:r>
        <w:rPr>
          <w:color w:val="000000" w:themeColor="text1"/>
          <w:sz w:val="20"/>
          <w:szCs w:val="20"/>
        </w:rPr>
        <w:t>202</w:t>
      </w:r>
      <w:r w:rsidR="008E0FCA">
        <w:rPr>
          <w:color w:val="000000" w:themeColor="text1"/>
          <w:sz w:val="20"/>
          <w:szCs w:val="20"/>
        </w:rPr>
        <w:t>4</w:t>
      </w:r>
      <w:r>
        <w:rPr>
          <w:color w:val="000000" w:themeColor="text1"/>
          <w:sz w:val="20"/>
          <w:szCs w:val="20"/>
        </w:rPr>
        <w:t>-</w:t>
      </w:r>
      <w:r w:rsidR="008E0FCA">
        <w:rPr>
          <w:color w:val="000000" w:themeColor="text1"/>
          <w:sz w:val="20"/>
          <w:szCs w:val="20"/>
        </w:rPr>
        <w:t xml:space="preserve">06 </w:t>
      </w:r>
      <w:proofErr w:type="spellStart"/>
      <w:r>
        <w:rPr>
          <w:color w:val="000000" w:themeColor="text1"/>
          <w:sz w:val="20"/>
          <w:szCs w:val="20"/>
        </w:rPr>
        <w:t>PID</w:t>
      </w:r>
      <w:proofErr w:type="spellEnd"/>
      <w:r>
        <w:rPr>
          <w:color w:val="000000" w:themeColor="text1"/>
          <w:sz w:val="20"/>
          <w:szCs w:val="20"/>
        </w:rPr>
        <w:t xml:space="preserve"> 117565</w:t>
      </w:r>
      <w:r w:rsidR="005E0D80" w:rsidRPr="00CA65B0">
        <w:rPr>
          <w:color w:val="000000" w:themeColor="text1"/>
          <w:sz w:val="20"/>
          <w:szCs w:val="20"/>
        </w:rPr>
        <w:tab/>
      </w:r>
    </w:p>
    <w:p w14:paraId="7FA51860" w14:textId="3F967DD3" w:rsidR="00956E40" w:rsidRPr="00A10919" w:rsidRDefault="00887B88" w:rsidP="00A10919">
      <w:pPr>
        <w:widowControl w:val="0"/>
        <w:numPr>
          <w:ilvl w:val="2"/>
          <w:numId w:val="8"/>
        </w:numPr>
        <w:tabs>
          <w:tab w:val="num" w:pos="2250"/>
        </w:tabs>
        <w:autoSpaceDE w:val="0"/>
        <w:autoSpaceDN w:val="0"/>
        <w:adjustRightInd w:val="0"/>
        <w:rPr>
          <w:color w:val="FF0000"/>
          <w:sz w:val="22"/>
          <w:szCs w:val="22"/>
        </w:rPr>
      </w:pPr>
      <w:r w:rsidRPr="00887B88">
        <w:rPr>
          <w:rStyle w:val="Hyperlink"/>
          <w:color w:val="FF0000"/>
          <w:sz w:val="22"/>
          <w:szCs w:val="22"/>
          <w:u w:val="none"/>
        </w:rPr>
        <w:t xml:space="preserve">Summary – </w:t>
      </w:r>
      <w:proofErr w:type="spellStart"/>
      <w:r w:rsidR="00A10919">
        <w:rPr>
          <w:rStyle w:val="Hyperlink"/>
          <w:color w:val="FF0000"/>
          <w:sz w:val="22"/>
          <w:szCs w:val="22"/>
          <w:u w:val="none"/>
        </w:rPr>
        <w:t>SRTS</w:t>
      </w:r>
      <w:proofErr w:type="spellEnd"/>
      <w:r w:rsidR="00A10919">
        <w:rPr>
          <w:rStyle w:val="Hyperlink"/>
          <w:color w:val="FF0000"/>
          <w:sz w:val="22"/>
          <w:szCs w:val="22"/>
          <w:u w:val="none"/>
        </w:rPr>
        <w:t xml:space="preserve"> Plymouth FY2025 to be carried forward from the 2021-2024 TIP to 2024-2027 TIP</w:t>
      </w:r>
      <w:r w:rsidR="005E0D80" w:rsidRPr="00A10919">
        <w:rPr>
          <w:color w:val="000000" w:themeColor="text1"/>
          <w:sz w:val="20"/>
          <w:szCs w:val="20"/>
        </w:rPr>
        <w:tab/>
      </w:r>
      <w:r w:rsidR="005E0D80" w:rsidRPr="00A10919">
        <w:rPr>
          <w:color w:val="000000" w:themeColor="text1"/>
          <w:sz w:val="20"/>
          <w:szCs w:val="20"/>
        </w:rPr>
        <w:tab/>
      </w:r>
      <w:r w:rsidR="005E0D80" w:rsidRPr="00A10919">
        <w:rPr>
          <w:color w:val="000000" w:themeColor="text1"/>
          <w:sz w:val="20"/>
          <w:szCs w:val="20"/>
        </w:rPr>
        <w:tab/>
      </w:r>
      <w:r w:rsidR="005E0D80" w:rsidRPr="00A10919">
        <w:rPr>
          <w:color w:val="000000" w:themeColor="text1"/>
          <w:sz w:val="20"/>
          <w:szCs w:val="20"/>
        </w:rPr>
        <w:tab/>
      </w:r>
      <w:r w:rsidR="00956E40" w:rsidRPr="00A10919">
        <w:rPr>
          <w:color w:val="000000" w:themeColor="text1"/>
          <w:sz w:val="20"/>
          <w:szCs w:val="20"/>
        </w:rPr>
        <w:tab/>
      </w:r>
    </w:p>
    <w:p w14:paraId="3CF09634" w14:textId="77777777" w:rsidR="00956E40" w:rsidRPr="00D342DF" w:rsidRDefault="00956E40" w:rsidP="00956E40">
      <w:pPr>
        <w:widowControl w:val="0"/>
        <w:autoSpaceDE w:val="0"/>
        <w:autoSpaceDN w:val="0"/>
        <w:adjustRightInd w:val="0"/>
        <w:ind w:left="1440"/>
        <w:rPr>
          <w:color w:val="000000" w:themeColor="text1"/>
          <w:sz w:val="10"/>
          <w:szCs w:val="10"/>
        </w:rPr>
      </w:pPr>
    </w:p>
    <w:p w14:paraId="13675D41" w14:textId="2BDDABE6" w:rsidR="007C1F1A" w:rsidRPr="007C1F1A" w:rsidRDefault="00956E40" w:rsidP="007C1F1A">
      <w:pPr>
        <w:widowControl w:val="0"/>
        <w:numPr>
          <w:ilvl w:val="0"/>
          <w:numId w:val="7"/>
        </w:numPr>
        <w:tabs>
          <w:tab w:val="num" w:pos="1440"/>
        </w:tabs>
        <w:autoSpaceDE w:val="0"/>
        <w:autoSpaceDN w:val="0"/>
        <w:adjustRightInd w:val="0"/>
        <w:ind w:left="1440"/>
        <w:rPr>
          <w:color w:val="000000" w:themeColor="text1"/>
          <w:sz w:val="22"/>
          <w:szCs w:val="22"/>
        </w:rPr>
      </w:pPr>
      <w:r w:rsidRPr="00CA65B0">
        <w:rPr>
          <w:color w:val="000000" w:themeColor="text1"/>
          <w:sz w:val="22"/>
          <w:szCs w:val="22"/>
        </w:rPr>
        <w:t>For Information (Transportation Planning and Highlights)</w:t>
      </w:r>
      <w:r w:rsidR="00816E88" w:rsidRPr="00CA65B0">
        <w:rPr>
          <w:color w:val="000000" w:themeColor="text1"/>
          <w:sz w:val="22"/>
          <w:szCs w:val="22"/>
        </w:rPr>
        <w:tab/>
      </w:r>
      <w:r w:rsidRPr="00CA65B0">
        <w:rPr>
          <w:color w:val="000000" w:themeColor="text1"/>
          <w:sz w:val="22"/>
          <w:szCs w:val="22"/>
        </w:rPr>
        <w:t xml:space="preserve"> </w:t>
      </w:r>
      <w:r w:rsidR="006770E4" w:rsidRPr="00CA65B0">
        <w:rPr>
          <w:color w:val="000000" w:themeColor="text1"/>
          <w:sz w:val="22"/>
          <w:szCs w:val="22"/>
        </w:rPr>
        <w:tab/>
      </w:r>
      <w:r w:rsidR="00816E88" w:rsidRPr="00CA65B0">
        <w:rPr>
          <w:color w:val="000000" w:themeColor="text1"/>
          <w:sz w:val="22"/>
          <w:szCs w:val="22"/>
        </w:rPr>
        <w:t>Pong Wu</w:t>
      </w:r>
    </w:p>
    <w:p w14:paraId="48F9CF57" w14:textId="7897E947" w:rsidR="00ED0F3E" w:rsidRPr="00887B88" w:rsidRDefault="00ED0F3E" w:rsidP="00887B88">
      <w:pPr>
        <w:rPr>
          <w:color w:val="000000" w:themeColor="text1"/>
          <w:sz w:val="8"/>
          <w:szCs w:val="8"/>
        </w:rPr>
      </w:pPr>
    </w:p>
    <w:p w14:paraId="2C32A02B" w14:textId="77777777" w:rsidR="007C1F1A" w:rsidRPr="007C1F1A" w:rsidRDefault="006911F6" w:rsidP="00E923F9">
      <w:pPr>
        <w:pStyle w:val="ListParagraph"/>
        <w:numPr>
          <w:ilvl w:val="0"/>
          <w:numId w:val="13"/>
        </w:numPr>
        <w:spacing w:line="276" w:lineRule="auto"/>
        <w:rPr>
          <w:color w:val="000000" w:themeColor="text1"/>
          <w:sz w:val="20"/>
          <w:szCs w:val="20"/>
        </w:rPr>
      </w:pPr>
      <w:r w:rsidRPr="002E05F9">
        <w:rPr>
          <w:color w:val="000000" w:themeColor="text1"/>
          <w:sz w:val="20"/>
          <w:szCs w:val="20"/>
        </w:rPr>
        <w:t>Presentation on W 4</w:t>
      </w:r>
      <w:r w:rsidRPr="002E05F9">
        <w:rPr>
          <w:color w:val="000000" w:themeColor="text1"/>
          <w:sz w:val="20"/>
          <w:szCs w:val="20"/>
          <w:vertAlign w:val="superscript"/>
        </w:rPr>
        <w:t>th</w:t>
      </w:r>
      <w:r w:rsidR="00D25327">
        <w:rPr>
          <w:color w:val="000000" w:themeColor="text1"/>
          <w:sz w:val="20"/>
          <w:szCs w:val="20"/>
        </w:rPr>
        <w:t xml:space="preserve"> St. Corridor Study </w:t>
      </w:r>
      <w:r w:rsidR="00D25327">
        <w:rPr>
          <w:color w:val="000000" w:themeColor="text1"/>
          <w:sz w:val="20"/>
          <w:szCs w:val="20"/>
        </w:rPr>
        <w:tab/>
      </w:r>
      <w:r w:rsidR="00D25327">
        <w:rPr>
          <w:color w:val="000000" w:themeColor="text1"/>
          <w:sz w:val="20"/>
          <w:szCs w:val="20"/>
        </w:rPr>
        <w:tab/>
      </w:r>
      <w:r w:rsidR="00D25327">
        <w:rPr>
          <w:color w:val="000000" w:themeColor="text1"/>
          <w:sz w:val="20"/>
          <w:szCs w:val="20"/>
        </w:rPr>
        <w:tab/>
      </w:r>
      <w:r w:rsidRPr="00BE6B7C">
        <w:rPr>
          <w:color w:val="000000" w:themeColor="text1"/>
          <w:sz w:val="22"/>
          <w:szCs w:val="22"/>
        </w:rPr>
        <w:t>Randy Hutchinson</w:t>
      </w:r>
      <w:r w:rsidR="00BE6B7C">
        <w:rPr>
          <w:color w:val="000000" w:themeColor="text1"/>
          <w:sz w:val="22"/>
          <w:szCs w:val="22"/>
        </w:rPr>
        <w:t xml:space="preserve">, </w:t>
      </w:r>
      <w:r w:rsidRPr="00BE6B7C">
        <w:rPr>
          <w:color w:val="000000" w:themeColor="text1"/>
          <w:sz w:val="22"/>
          <w:szCs w:val="22"/>
        </w:rPr>
        <w:t xml:space="preserve">Daniel </w:t>
      </w:r>
      <w:proofErr w:type="spellStart"/>
      <w:r w:rsidRPr="00BE6B7C">
        <w:rPr>
          <w:color w:val="000000" w:themeColor="text1"/>
          <w:sz w:val="22"/>
          <w:szCs w:val="22"/>
        </w:rPr>
        <w:t>Jozity</w:t>
      </w:r>
      <w:proofErr w:type="spellEnd"/>
    </w:p>
    <w:p w14:paraId="70DF84E6" w14:textId="77777777" w:rsidR="002A2ADA" w:rsidRPr="002A2ADA" w:rsidRDefault="002A2ADA" w:rsidP="007C1F1A">
      <w:pPr>
        <w:pStyle w:val="ListParagraph"/>
        <w:numPr>
          <w:ilvl w:val="1"/>
          <w:numId w:val="13"/>
        </w:numPr>
        <w:spacing w:line="276" w:lineRule="auto"/>
        <w:rPr>
          <w:color w:val="000000" w:themeColor="text1"/>
          <w:sz w:val="20"/>
          <w:szCs w:val="20"/>
        </w:rPr>
      </w:pPr>
      <w:r>
        <w:rPr>
          <w:color w:val="FF0000"/>
          <w:sz w:val="22"/>
          <w:szCs w:val="22"/>
        </w:rPr>
        <w:t>Looked at 11 intersections, based on safety and operational made a list of priorities</w:t>
      </w:r>
    </w:p>
    <w:p w14:paraId="243DAA5E" w14:textId="77777777" w:rsidR="002A2ADA" w:rsidRPr="002A2ADA" w:rsidRDefault="002A2ADA" w:rsidP="007C1F1A">
      <w:pPr>
        <w:pStyle w:val="ListParagraph"/>
        <w:numPr>
          <w:ilvl w:val="1"/>
          <w:numId w:val="13"/>
        </w:numPr>
        <w:spacing w:line="276" w:lineRule="auto"/>
        <w:rPr>
          <w:color w:val="000000" w:themeColor="text1"/>
          <w:sz w:val="20"/>
          <w:szCs w:val="20"/>
        </w:rPr>
      </w:pPr>
      <w:r>
        <w:rPr>
          <w:color w:val="FF0000"/>
          <w:sz w:val="22"/>
          <w:szCs w:val="22"/>
        </w:rPr>
        <w:t>From US 30 to 309</w:t>
      </w:r>
    </w:p>
    <w:p w14:paraId="78B124E2" w14:textId="13FC10D0" w:rsidR="002A2ADA" w:rsidRPr="002A2ADA" w:rsidRDefault="002A2ADA" w:rsidP="002A2ADA">
      <w:pPr>
        <w:pStyle w:val="ListParagraph"/>
        <w:numPr>
          <w:ilvl w:val="1"/>
          <w:numId w:val="13"/>
        </w:numPr>
        <w:spacing w:line="276" w:lineRule="auto"/>
        <w:rPr>
          <w:color w:val="000000" w:themeColor="text1"/>
          <w:sz w:val="20"/>
          <w:szCs w:val="20"/>
        </w:rPr>
      </w:pPr>
      <w:r>
        <w:rPr>
          <w:color w:val="FF0000"/>
          <w:sz w:val="20"/>
          <w:szCs w:val="20"/>
        </w:rPr>
        <w:t>Crash Hot Spots</w:t>
      </w:r>
    </w:p>
    <w:p w14:paraId="481DC764" w14:textId="17654EBB" w:rsidR="002A2ADA" w:rsidRPr="002A2ADA" w:rsidRDefault="002A2ADA" w:rsidP="002A2ADA">
      <w:pPr>
        <w:pStyle w:val="ListParagraph"/>
        <w:numPr>
          <w:ilvl w:val="2"/>
          <w:numId w:val="13"/>
        </w:numPr>
        <w:spacing w:line="276" w:lineRule="auto"/>
        <w:rPr>
          <w:color w:val="000000" w:themeColor="text1"/>
          <w:sz w:val="20"/>
          <w:szCs w:val="20"/>
        </w:rPr>
      </w:pPr>
      <w:r>
        <w:rPr>
          <w:color w:val="FF0000"/>
          <w:sz w:val="20"/>
          <w:szCs w:val="20"/>
        </w:rPr>
        <w:t>SR 314/Shelby-Ontario Road</w:t>
      </w:r>
    </w:p>
    <w:p w14:paraId="248A1B7A" w14:textId="30CDABC9" w:rsidR="002A2ADA" w:rsidRPr="002A2ADA" w:rsidRDefault="002A2ADA" w:rsidP="002A2ADA">
      <w:pPr>
        <w:pStyle w:val="ListParagraph"/>
        <w:numPr>
          <w:ilvl w:val="2"/>
          <w:numId w:val="13"/>
        </w:numPr>
        <w:spacing w:line="276" w:lineRule="auto"/>
        <w:rPr>
          <w:color w:val="000000" w:themeColor="text1"/>
          <w:sz w:val="20"/>
          <w:szCs w:val="20"/>
        </w:rPr>
      </w:pPr>
      <w:r>
        <w:rPr>
          <w:color w:val="FF0000"/>
          <w:sz w:val="20"/>
          <w:szCs w:val="20"/>
        </w:rPr>
        <w:t>Rock Road</w:t>
      </w:r>
    </w:p>
    <w:p w14:paraId="5D43FCCF" w14:textId="29857919" w:rsidR="002A2ADA" w:rsidRPr="002A2ADA" w:rsidRDefault="002A2ADA" w:rsidP="002A2ADA">
      <w:pPr>
        <w:pStyle w:val="ListParagraph"/>
        <w:numPr>
          <w:ilvl w:val="2"/>
          <w:numId w:val="13"/>
        </w:numPr>
        <w:spacing w:line="276" w:lineRule="auto"/>
        <w:rPr>
          <w:color w:val="000000" w:themeColor="text1"/>
          <w:sz w:val="20"/>
          <w:szCs w:val="20"/>
        </w:rPr>
      </w:pPr>
      <w:proofErr w:type="spellStart"/>
      <w:r>
        <w:rPr>
          <w:color w:val="FF0000"/>
          <w:sz w:val="20"/>
          <w:szCs w:val="20"/>
        </w:rPr>
        <w:t>Stumbo</w:t>
      </w:r>
      <w:proofErr w:type="spellEnd"/>
      <w:r>
        <w:rPr>
          <w:color w:val="FF0000"/>
          <w:sz w:val="20"/>
          <w:szCs w:val="20"/>
        </w:rPr>
        <w:t xml:space="preserve"> Road</w:t>
      </w:r>
    </w:p>
    <w:p w14:paraId="18DB86EE" w14:textId="63531519" w:rsidR="002A2ADA" w:rsidRPr="002A2ADA" w:rsidRDefault="002A2ADA" w:rsidP="002A2ADA">
      <w:pPr>
        <w:pStyle w:val="ListParagraph"/>
        <w:numPr>
          <w:ilvl w:val="2"/>
          <w:numId w:val="13"/>
        </w:numPr>
        <w:spacing w:line="276" w:lineRule="auto"/>
        <w:rPr>
          <w:color w:val="000000" w:themeColor="text1"/>
          <w:sz w:val="20"/>
          <w:szCs w:val="20"/>
        </w:rPr>
      </w:pPr>
      <w:r>
        <w:rPr>
          <w:color w:val="FF0000"/>
          <w:sz w:val="20"/>
          <w:szCs w:val="20"/>
        </w:rPr>
        <w:t>Lexington-</w:t>
      </w:r>
      <w:proofErr w:type="spellStart"/>
      <w:r>
        <w:rPr>
          <w:color w:val="FF0000"/>
          <w:sz w:val="20"/>
          <w:szCs w:val="20"/>
        </w:rPr>
        <w:t>Springmill</w:t>
      </w:r>
      <w:proofErr w:type="spellEnd"/>
      <w:r>
        <w:rPr>
          <w:color w:val="FF0000"/>
          <w:sz w:val="20"/>
          <w:szCs w:val="20"/>
        </w:rPr>
        <w:t xml:space="preserve"> Rd</w:t>
      </w:r>
    </w:p>
    <w:p w14:paraId="055D3967" w14:textId="1393A199" w:rsidR="002A2ADA" w:rsidRPr="002A2ADA" w:rsidRDefault="002A2ADA" w:rsidP="002A2ADA">
      <w:pPr>
        <w:pStyle w:val="ListParagraph"/>
        <w:numPr>
          <w:ilvl w:val="2"/>
          <w:numId w:val="13"/>
        </w:numPr>
        <w:spacing w:line="276" w:lineRule="auto"/>
        <w:rPr>
          <w:color w:val="000000" w:themeColor="text1"/>
          <w:sz w:val="20"/>
          <w:szCs w:val="20"/>
        </w:rPr>
      </w:pPr>
      <w:r>
        <w:rPr>
          <w:color w:val="FF0000"/>
          <w:sz w:val="20"/>
          <w:szCs w:val="20"/>
        </w:rPr>
        <w:t>Home Road</w:t>
      </w:r>
    </w:p>
    <w:p w14:paraId="0522FDC1" w14:textId="330CE60C" w:rsidR="003569DA" w:rsidRPr="003569DA" w:rsidRDefault="003569DA" w:rsidP="003569DA">
      <w:pPr>
        <w:pStyle w:val="ListParagraph"/>
        <w:numPr>
          <w:ilvl w:val="1"/>
          <w:numId w:val="13"/>
        </w:numPr>
        <w:spacing w:line="276" w:lineRule="auto"/>
        <w:rPr>
          <w:color w:val="000000" w:themeColor="text1"/>
          <w:sz w:val="20"/>
          <w:szCs w:val="20"/>
        </w:rPr>
      </w:pPr>
      <w:r>
        <w:rPr>
          <w:color w:val="FF0000"/>
          <w:sz w:val="20"/>
          <w:szCs w:val="20"/>
        </w:rPr>
        <w:t xml:space="preserve">Mayor to start discussing this with council </w:t>
      </w:r>
    </w:p>
    <w:p w14:paraId="1ACD515D" w14:textId="77777777" w:rsidR="00E923F9" w:rsidRDefault="00E923F9" w:rsidP="00E923F9">
      <w:pPr>
        <w:pStyle w:val="ListParagraph"/>
        <w:numPr>
          <w:ilvl w:val="0"/>
          <w:numId w:val="13"/>
        </w:numPr>
        <w:spacing w:line="276" w:lineRule="auto"/>
        <w:rPr>
          <w:color w:val="000000" w:themeColor="text1"/>
          <w:sz w:val="20"/>
          <w:szCs w:val="20"/>
        </w:rPr>
      </w:pPr>
      <w:r>
        <w:rPr>
          <w:color w:val="000000" w:themeColor="text1"/>
          <w:sz w:val="20"/>
          <w:szCs w:val="20"/>
        </w:rPr>
        <w:t>With efforts from ODOT District 3, MPO region recently awarded additional funds for two interchange safety improvement study projects.  It was a very competitive application process:</w:t>
      </w:r>
    </w:p>
    <w:p w14:paraId="51B71056" w14:textId="77777777" w:rsidR="00E923F9" w:rsidRDefault="00E923F9" w:rsidP="00E923F9">
      <w:pPr>
        <w:pStyle w:val="ListParagraph"/>
        <w:numPr>
          <w:ilvl w:val="0"/>
          <w:numId w:val="14"/>
        </w:numPr>
        <w:spacing w:line="276" w:lineRule="auto"/>
        <w:rPr>
          <w:color w:val="000000" w:themeColor="text1"/>
          <w:sz w:val="20"/>
          <w:szCs w:val="20"/>
        </w:rPr>
      </w:pPr>
      <w:r>
        <w:rPr>
          <w:color w:val="000000" w:themeColor="text1"/>
          <w:sz w:val="20"/>
          <w:szCs w:val="20"/>
        </w:rPr>
        <w:t>US 30 &amp; US 42 Interchange</w:t>
      </w:r>
    </w:p>
    <w:p w14:paraId="76FA8BE1" w14:textId="10E2213F" w:rsidR="00E923F9" w:rsidRDefault="00E923F9" w:rsidP="00E923F9">
      <w:pPr>
        <w:pStyle w:val="ListParagraph"/>
        <w:numPr>
          <w:ilvl w:val="0"/>
          <w:numId w:val="14"/>
        </w:numPr>
        <w:spacing w:line="276" w:lineRule="auto"/>
        <w:rPr>
          <w:color w:val="000000" w:themeColor="text1"/>
          <w:sz w:val="20"/>
          <w:szCs w:val="20"/>
        </w:rPr>
      </w:pPr>
      <w:r>
        <w:rPr>
          <w:color w:val="000000" w:themeColor="text1"/>
          <w:sz w:val="20"/>
          <w:szCs w:val="20"/>
        </w:rPr>
        <w:t>IR 71 &amp; US 30 Interchange</w:t>
      </w:r>
    </w:p>
    <w:p w14:paraId="4E221AEB" w14:textId="19407692" w:rsidR="003569DA" w:rsidRPr="00DC1F1B" w:rsidRDefault="00DC1F1B" w:rsidP="00E923F9">
      <w:pPr>
        <w:pStyle w:val="ListParagraph"/>
        <w:numPr>
          <w:ilvl w:val="0"/>
          <w:numId w:val="14"/>
        </w:numPr>
        <w:spacing w:line="276" w:lineRule="auto"/>
        <w:rPr>
          <w:color w:val="000000" w:themeColor="text1"/>
          <w:sz w:val="20"/>
          <w:szCs w:val="20"/>
        </w:rPr>
      </w:pPr>
      <w:r>
        <w:rPr>
          <w:color w:val="FF0000"/>
          <w:sz w:val="20"/>
          <w:szCs w:val="20"/>
        </w:rPr>
        <w:t>January every year for planning studies. Normally state wide but some smaller ones get submitted if there’s any funds left</w:t>
      </w:r>
    </w:p>
    <w:p w14:paraId="59116C72" w14:textId="174FFDCE" w:rsidR="00DC1F1B" w:rsidRPr="00DC1F1B" w:rsidRDefault="00DC1F1B" w:rsidP="00E923F9">
      <w:pPr>
        <w:pStyle w:val="ListParagraph"/>
        <w:numPr>
          <w:ilvl w:val="0"/>
          <w:numId w:val="14"/>
        </w:numPr>
        <w:spacing w:line="276" w:lineRule="auto"/>
        <w:rPr>
          <w:color w:val="000000" w:themeColor="text1"/>
          <w:sz w:val="20"/>
          <w:szCs w:val="20"/>
        </w:rPr>
      </w:pPr>
      <w:r>
        <w:rPr>
          <w:color w:val="FF0000"/>
          <w:sz w:val="20"/>
          <w:szCs w:val="20"/>
        </w:rPr>
        <w:t>Need qualified consultant to get started looking at the 2 interchanges</w:t>
      </w:r>
    </w:p>
    <w:p w14:paraId="72C89409" w14:textId="0AF81503" w:rsidR="00DC1F1B" w:rsidRPr="00DC1F1B" w:rsidRDefault="00DC1F1B" w:rsidP="00E923F9">
      <w:pPr>
        <w:pStyle w:val="ListParagraph"/>
        <w:numPr>
          <w:ilvl w:val="0"/>
          <w:numId w:val="14"/>
        </w:numPr>
        <w:spacing w:line="276" w:lineRule="auto"/>
        <w:rPr>
          <w:color w:val="000000" w:themeColor="text1"/>
          <w:sz w:val="20"/>
          <w:szCs w:val="20"/>
        </w:rPr>
      </w:pPr>
      <w:r>
        <w:rPr>
          <w:color w:val="FF0000"/>
          <w:sz w:val="20"/>
          <w:szCs w:val="20"/>
        </w:rPr>
        <w:t>How can they be adjusted for better safety/ease of use</w:t>
      </w:r>
    </w:p>
    <w:p w14:paraId="6A4AD341" w14:textId="510FD9BD" w:rsidR="00DC1F1B" w:rsidRPr="00DC1F1B" w:rsidRDefault="00DC1F1B" w:rsidP="00E923F9">
      <w:pPr>
        <w:pStyle w:val="ListParagraph"/>
        <w:numPr>
          <w:ilvl w:val="0"/>
          <w:numId w:val="14"/>
        </w:numPr>
        <w:spacing w:line="276" w:lineRule="auto"/>
        <w:rPr>
          <w:color w:val="000000" w:themeColor="text1"/>
          <w:sz w:val="20"/>
          <w:szCs w:val="20"/>
        </w:rPr>
      </w:pPr>
      <w:r>
        <w:rPr>
          <w:color w:val="FF0000"/>
          <w:sz w:val="20"/>
          <w:szCs w:val="20"/>
        </w:rPr>
        <w:t>Then take the information to the public</w:t>
      </w:r>
    </w:p>
    <w:p w14:paraId="6821035F" w14:textId="7962E0C5" w:rsidR="00DC1F1B" w:rsidRDefault="00DC1F1B" w:rsidP="00E923F9">
      <w:pPr>
        <w:pStyle w:val="ListParagraph"/>
        <w:numPr>
          <w:ilvl w:val="0"/>
          <w:numId w:val="14"/>
        </w:numPr>
        <w:spacing w:line="276" w:lineRule="auto"/>
        <w:rPr>
          <w:color w:val="000000" w:themeColor="text1"/>
          <w:sz w:val="20"/>
          <w:szCs w:val="20"/>
        </w:rPr>
      </w:pPr>
      <w:r>
        <w:rPr>
          <w:color w:val="FF0000"/>
          <w:sz w:val="20"/>
          <w:szCs w:val="20"/>
        </w:rPr>
        <w:t>Not going to be done any time soon – calendar year 2025</w:t>
      </w:r>
    </w:p>
    <w:p w14:paraId="44DEE569" w14:textId="77777777" w:rsidR="00382603" w:rsidRPr="00382603" w:rsidRDefault="00382603" w:rsidP="00382603">
      <w:pPr>
        <w:pStyle w:val="ListParagraph"/>
        <w:spacing w:line="276" w:lineRule="auto"/>
        <w:ind w:left="2520"/>
        <w:rPr>
          <w:color w:val="000000" w:themeColor="text1"/>
          <w:sz w:val="10"/>
          <w:szCs w:val="10"/>
        </w:rPr>
      </w:pPr>
    </w:p>
    <w:p w14:paraId="04D53260" w14:textId="77777777" w:rsidR="00E923F9" w:rsidRDefault="00E923F9" w:rsidP="00E923F9">
      <w:pPr>
        <w:pStyle w:val="ListParagraph"/>
        <w:numPr>
          <w:ilvl w:val="0"/>
          <w:numId w:val="13"/>
        </w:numPr>
        <w:spacing w:line="276" w:lineRule="auto"/>
        <w:rPr>
          <w:color w:val="000000" w:themeColor="text1"/>
          <w:sz w:val="20"/>
          <w:szCs w:val="20"/>
        </w:rPr>
      </w:pPr>
      <w:r>
        <w:rPr>
          <w:color w:val="000000" w:themeColor="text1"/>
          <w:sz w:val="20"/>
          <w:szCs w:val="20"/>
        </w:rPr>
        <w:t>Update to MPO Regional-wide Federal-Aid Roadway System will start soon</w:t>
      </w:r>
    </w:p>
    <w:p w14:paraId="01FA3544" w14:textId="24F2B701" w:rsidR="00E923F9" w:rsidRDefault="00E923F9" w:rsidP="00382603">
      <w:pPr>
        <w:pStyle w:val="ListParagraph"/>
        <w:spacing w:line="276" w:lineRule="auto"/>
        <w:ind w:left="2160"/>
        <w:rPr>
          <w:sz w:val="16"/>
          <w:szCs w:val="16"/>
        </w:rPr>
      </w:pPr>
      <w:r w:rsidRPr="0061702B">
        <w:rPr>
          <w:sz w:val="16"/>
          <w:szCs w:val="16"/>
        </w:rPr>
        <w:t xml:space="preserve">This </w:t>
      </w:r>
      <w:r>
        <w:rPr>
          <w:sz w:val="16"/>
          <w:szCs w:val="16"/>
        </w:rPr>
        <w:t>update</w:t>
      </w:r>
      <w:r w:rsidRPr="0061702B">
        <w:rPr>
          <w:sz w:val="16"/>
          <w:szCs w:val="16"/>
        </w:rPr>
        <w:t xml:space="preserve"> is important because Federal Aid Eligibility for roads is determined by a combination of Urban Area and </w:t>
      </w:r>
      <w:r>
        <w:rPr>
          <w:sz w:val="16"/>
          <w:szCs w:val="16"/>
        </w:rPr>
        <w:t xml:space="preserve">Roadway </w:t>
      </w:r>
      <w:r w:rsidRPr="0061702B">
        <w:rPr>
          <w:sz w:val="16"/>
          <w:szCs w:val="16"/>
        </w:rPr>
        <w:t xml:space="preserve">Functional Classification and the </w:t>
      </w:r>
      <w:r>
        <w:rPr>
          <w:sz w:val="16"/>
          <w:szCs w:val="16"/>
        </w:rPr>
        <w:t>FC update</w:t>
      </w:r>
      <w:r w:rsidRPr="0061702B">
        <w:rPr>
          <w:sz w:val="16"/>
          <w:szCs w:val="16"/>
        </w:rPr>
        <w:t xml:space="preserve"> ensures that Federal Aid funds are distributed appropriately.  A current Federal Aid roadway system map for RCRPC MPO region is attached.  </w:t>
      </w:r>
    </w:p>
    <w:p w14:paraId="0E636806" w14:textId="2ADFE94C" w:rsidR="00DC1F1B" w:rsidRDefault="00DC1F1B" w:rsidP="00382603">
      <w:pPr>
        <w:pStyle w:val="ListParagraph"/>
        <w:spacing w:line="276" w:lineRule="auto"/>
        <w:ind w:left="2160"/>
        <w:rPr>
          <w:color w:val="FF0000"/>
          <w:sz w:val="16"/>
          <w:szCs w:val="16"/>
        </w:rPr>
      </w:pPr>
      <w:r>
        <w:rPr>
          <w:color w:val="FF0000"/>
          <w:sz w:val="16"/>
          <w:szCs w:val="16"/>
        </w:rPr>
        <w:t>Every 10 years we can update our street classifications that could help with federal funding</w:t>
      </w:r>
    </w:p>
    <w:p w14:paraId="1B0CEC69" w14:textId="7BCAD694" w:rsidR="00DC1F1B" w:rsidRDefault="00DC1F1B" w:rsidP="00382603">
      <w:pPr>
        <w:pStyle w:val="ListParagraph"/>
        <w:spacing w:line="276" w:lineRule="auto"/>
        <w:ind w:left="2160"/>
        <w:rPr>
          <w:color w:val="FF0000"/>
          <w:sz w:val="16"/>
          <w:szCs w:val="16"/>
        </w:rPr>
      </w:pPr>
      <w:r>
        <w:rPr>
          <w:color w:val="FF0000"/>
          <w:sz w:val="16"/>
          <w:szCs w:val="16"/>
        </w:rPr>
        <w:t xml:space="preserve">Can any roads be updated to different classifications in our areas? </w:t>
      </w:r>
    </w:p>
    <w:p w14:paraId="2F96F363" w14:textId="19275780" w:rsidR="00DC1F1B" w:rsidRDefault="00DC1F1B" w:rsidP="00382603">
      <w:pPr>
        <w:pStyle w:val="ListParagraph"/>
        <w:spacing w:line="276" w:lineRule="auto"/>
        <w:ind w:left="2160"/>
        <w:rPr>
          <w:color w:val="FF0000"/>
          <w:sz w:val="16"/>
          <w:szCs w:val="16"/>
        </w:rPr>
      </w:pPr>
      <w:r>
        <w:rPr>
          <w:color w:val="FF0000"/>
          <w:sz w:val="16"/>
          <w:szCs w:val="16"/>
        </w:rPr>
        <w:t xml:space="preserve">Next month working with </w:t>
      </w:r>
      <w:proofErr w:type="spellStart"/>
      <w:r>
        <w:rPr>
          <w:color w:val="FF0000"/>
          <w:sz w:val="16"/>
          <w:szCs w:val="16"/>
        </w:rPr>
        <w:t>ODOT</w:t>
      </w:r>
      <w:proofErr w:type="spellEnd"/>
      <w:r>
        <w:rPr>
          <w:color w:val="FF0000"/>
          <w:sz w:val="16"/>
          <w:szCs w:val="16"/>
        </w:rPr>
        <w:t xml:space="preserve"> on this project </w:t>
      </w:r>
    </w:p>
    <w:p w14:paraId="155497F4" w14:textId="3178E486" w:rsidR="00DC1F1B" w:rsidRDefault="00DC1F1B" w:rsidP="00382603">
      <w:pPr>
        <w:pStyle w:val="ListParagraph"/>
        <w:spacing w:line="276" w:lineRule="auto"/>
        <w:ind w:left="2160"/>
        <w:rPr>
          <w:color w:val="FF0000"/>
          <w:sz w:val="16"/>
          <w:szCs w:val="16"/>
        </w:rPr>
      </w:pPr>
      <w:r>
        <w:rPr>
          <w:color w:val="FF0000"/>
          <w:sz w:val="16"/>
          <w:szCs w:val="16"/>
        </w:rPr>
        <w:t>Map will be sent to each locality for input with recommendations</w:t>
      </w:r>
    </w:p>
    <w:p w14:paraId="05E3BC61" w14:textId="27FACB86" w:rsidR="00863183" w:rsidRPr="00DC1F1B" w:rsidRDefault="00863183" w:rsidP="00382603">
      <w:pPr>
        <w:pStyle w:val="ListParagraph"/>
        <w:spacing w:line="276" w:lineRule="auto"/>
        <w:ind w:left="2160"/>
        <w:rPr>
          <w:color w:val="FF0000"/>
          <w:sz w:val="16"/>
          <w:szCs w:val="16"/>
        </w:rPr>
      </w:pPr>
      <w:r>
        <w:rPr>
          <w:color w:val="FF0000"/>
          <w:sz w:val="16"/>
          <w:szCs w:val="16"/>
        </w:rPr>
        <w:t>1</w:t>
      </w:r>
      <w:r w:rsidRPr="00863183">
        <w:rPr>
          <w:color w:val="FF0000"/>
          <w:sz w:val="16"/>
          <w:szCs w:val="16"/>
          <w:vertAlign w:val="superscript"/>
        </w:rPr>
        <w:t>st</w:t>
      </w:r>
      <w:r>
        <w:rPr>
          <w:color w:val="FF0000"/>
          <w:sz w:val="16"/>
          <w:szCs w:val="16"/>
        </w:rPr>
        <w:t xml:space="preserve"> meeting on this - September</w:t>
      </w:r>
    </w:p>
    <w:p w14:paraId="7E9568B5" w14:textId="77777777" w:rsidR="00382603" w:rsidRPr="00382603" w:rsidRDefault="00382603" w:rsidP="00E923F9">
      <w:pPr>
        <w:pStyle w:val="ListParagraph"/>
        <w:spacing w:line="276" w:lineRule="auto"/>
        <w:ind w:left="1800"/>
        <w:rPr>
          <w:color w:val="000000" w:themeColor="text1"/>
          <w:sz w:val="10"/>
          <w:szCs w:val="10"/>
        </w:rPr>
      </w:pPr>
    </w:p>
    <w:p w14:paraId="76DA2181" w14:textId="31C1B583" w:rsidR="00E923F9" w:rsidRDefault="00382603" w:rsidP="00E923F9">
      <w:pPr>
        <w:pStyle w:val="ListParagraph"/>
        <w:numPr>
          <w:ilvl w:val="0"/>
          <w:numId w:val="13"/>
        </w:numPr>
        <w:spacing w:line="276" w:lineRule="auto"/>
        <w:rPr>
          <w:color w:val="000000" w:themeColor="text1"/>
          <w:sz w:val="20"/>
          <w:szCs w:val="20"/>
        </w:rPr>
      </w:pPr>
      <w:r>
        <w:rPr>
          <w:color w:val="000000" w:themeColor="text1"/>
          <w:sz w:val="20"/>
          <w:szCs w:val="20"/>
        </w:rPr>
        <w:t>A</w:t>
      </w:r>
      <w:r w:rsidR="00E923F9">
        <w:rPr>
          <w:color w:val="000000" w:themeColor="text1"/>
          <w:sz w:val="20"/>
          <w:szCs w:val="20"/>
        </w:rPr>
        <w:t xml:space="preserve"> joint work program review meeting </w:t>
      </w:r>
      <w:r>
        <w:rPr>
          <w:color w:val="000000" w:themeColor="text1"/>
          <w:sz w:val="20"/>
          <w:szCs w:val="20"/>
        </w:rPr>
        <w:t xml:space="preserve">was conducted </w:t>
      </w:r>
      <w:r w:rsidR="00E923F9">
        <w:rPr>
          <w:color w:val="000000" w:themeColor="text1"/>
          <w:sz w:val="20"/>
          <w:szCs w:val="20"/>
        </w:rPr>
        <w:t>in RCRPC</w:t>
      </w:r>
      <w:r>
        <w:rPr>
          <w:color w:val="000000" w:themeColor="text1"/>
          <w:sz w:val="20"/>
          <w:szCs w:val="20"/>
        </w:rPr>
        <w:t xml:space="preserve"> on Jun 15</w:t>
      </w:r>
      <w:r w:rsidRPr="00382603">
        <w:rPr>
          <w:color w:val="000000" w:themeColor="text1"/>
          <w:sz w:val="20"/>
          <w:szCs w:val="20"/>
          <w:vertAlign w:val="superscript"/>
        </w:rPr>
        <w:t>th</w:t>
      </w:r>
      <w:r>
        <w:rPr>
          <w:color w:val="000000" w:themeColor="text1"/>
          <w:sz w:val="20"/>
          <w:szCs w:val="20"/>
        </w:rPr>
        <w:t xml:space="preserve"> by </w:t>
      </w:r>
      <w:proofErr w:type="spellStart"/>
      <w:r>
        <w:rPr>
          <w:color w:val="000000" w:themeColor="text1"/>
          <w:sz w:val="20"/>
          <w:szCs w:val="20"/>
        </w:rPr>
        <w:t>ODOT</w:t>
      </w:r>
      <w:proofErr w:type="spellEnd"/>
      <w:r>
        <w:rPr>
          <w:color w:val="000000" w:themeColor="text1"/>
          <w:sz w:val="20"/>
          <w:szCs w:val="20"/>
        </w:rPr>
        <w:t xml:space="preserve"> and </w:t>
      </w:r>
      <w:proofErr w:type="spellStart"/>
      <w:r>
        <w:rPr>
          <w:color w:val="000000" w:themeColor="text1"/>
          <w:sz w:val="20"/>
          <w:szCs w:val="20"/>
        </w:rPr>
        <w:t>FHWA</w:t>
      </w:r>
      <w:proofErr w:type="spellEnd"/>
    </w:p>
    <w:p w14:paraId="6F5D1E15" w14:textId="14930272" w:rsidR="00DC1F1B" w:rsidRDefault="00863183" w:rsidP="00DC1F1B">
      <w:pPr>
        <w:pStyle w:val="ListParagraph"/>
        <w:numPr>
          <w:ilvl w:val="1"/>
          <w:numId w:val="13"/>
        </w:numPr>
        <w:spacing w:line="276" w:lineRule="auto"/>
        <w:rPr>
          <w:color w:val="000000" w:themeColor="text1"/>
          <w:sz w:val="20"/>
          <w:szCs w:val="20"/>
        </w:rPr>
      </w:pPr>
      <w:r>
        <w:rPr>
          <w:color w:val="FF0000"/>
          <w:sz w:val="20"/>
          <w:szCs w:val="20"/>
        </w:rPr>
        <w:t>Audits of FY23 projects were conducted and a review of FY24 plans</w:t>
      </w:r>
    </w:p>
    <w:p w14:paraId="00A277D3" w14:textId="5E537A30" w:rsidR="00D342DF" w:rsidRPr="00D342DF" w:rsidRDefault="006911F6" w:rsidP="00D342DF">
      <w:pPr>
        <w:pStyle w:val="ListParagraph"/>
        <w:numPr>
          <w:ilvl w:val="0"/>
          <w:numId w:val="13"/>
        </w:numPr>
        <w:spacing w:line="276" w:lineRule="auto"/>
        <w:rPr>
          <w:color w:val="000000" w:themeColor="text1"/>
          <w:sz w:val="20"/>
          <w:szCs w:val="20"/>
        </w:rPr>
      </w:pPr>
      <w:r>
        <w:rPr>
          <w:color w:val="000000" w:themeColor="text1"/>
          <w:sz w:val="20"/>
          <w:szCs w:val="20"/>
        </w:rPr>
        <w:t xml:space="preserve">Mr. Hall, Lawrence will give a </w:t>
      </w:r>
      <w:r w:rsidR="00BF1CCA">
        <w:rPr>
          <w:color w:val="000000" w:themeColor="text1"/>
          <w:sz w:val="20"/>
          <w:szCs w:val="20"/>
        </w:rPr>
        <w:t xml:space="preserve">presentation </w:t>
      </w:r>
      <w:r w:rsidR="006D3A24">
        <w:rPr>
          <w:color w:val="000000" w:themeColor="text1"/>
          <w:sz w:val="20"/>
          <w:szCs w:val="20"/>
        </w:rPr>
        <w:t>about the</w:t>
      </w:r>
      <w:r w:rsidR="00BF1CCA">
        <w:rPr>
          <w:color w:val="000000" w:themeColor="text1"/>
          <w:sz w:val="20"/>
          <w:szCs w:val="20"/>
        </w:rPr>
        <w:t xml:space="preserve"> updat</w:t>
      </w:r>
      <w:r w:rsidR="006D3A24">
        <w:rPr>
          <w:color w:val="000000" w:themeColor="text1"/>
          <w:sz w:val="20"/>
          <w:szCs w:val="20"/>
        </w:rPr>
        <w:t>es regarding the</w:t>
      </w:r>
      <w:r w:rsidR="00BF1CCA">
        <w:rPr>
          <w:color w:val="000000" w:themeColor="text1"/>
          <w:sz w:val="20"/>
          <w:szCs w:val="20"/>
        </w:rPr>
        <w:t xml:space="preserve"> federal transportation funding sources &amp; related policies</w:t>
      </w:r>
      <w:r>
        <w:rPr>
          <w:color w:val="000000" w:themeColor="text1"/>
          <w:sz w:val="20"/>
          <w:szCs w:val="20"/>
        </w:rPr>
        <w:t xml:space="preserve"> </w:t>
      </w:r>
      <w:r w:rsidR="006D3A24">
        <w:rPr>
          <w:color w:val="000000" w:themeColor="text1"/>
          <w:sz w:val="20"/>
          <w:szCs w:val="20"/>
        </w:rPr>
        <w:t>at the FC meeting on August. 2</w:t>
      </w:r>
      <w:r w:rsidR="00D342DF">
        <w:rPr>
          <w:color w:val="000000" w:themeColor="text1"/>
          <w:sz w:val="20"/>
          <w:szCs w:val="20"/>
        </w:rPr>
        <w:t>3</w:t>
      </w:r>
      <w:r w:rsidR="00D342DF" w:rsidRPr="00D342DF">
        <w:rPr>
          <w:color w:val="000000" w:themeColor="text1"/>
          <w:sz w:val="20"/>
          <w:szCs w:val="20"/>
          <w:vertAlign w:val="superscript"/>
        </w:rPr>
        <w:t>rd</w:t>
      </w:r>
      <w:r w:rsidR="006D3A24" w:rsidRPr="00D342DF">
        <w:rPr>
          <w:color w:val="000000" w:themeColor="text1"/>
          <w:sz w:val="20"/>
          <w:szCs w:val="20"/>
        </w:rPr>
        <w:t xml:space="preserve"> </w:t>
      </w:r>
    </w:p>
    <w:p w14:paraId="5922A4FB" w14:textId="73DB7A78" w:rsidR="00E560FD" w:rsidRPr="00D342DF" w:rsidRDefault="006770E4" w:rsidP="00D342DF">
      <w:pPr>
        <w:pStyle w:val="ListParagraph"/>
        <w:spacing w:line="276" w:lineRule="auto"/>
        <w:ind w:left="1800"/>
        <w:rPr>
          <w:color w:val="000000" w:themeColor="text1"/>
          <w:sz w:val="20"/>
          <w:szCs w:val="20"/>
        </w:rPr>
      </w:pPr>
      <w:r w:rsidRPr="00D342DF">
        <w:rPr>
          <w:color w:val="000000" w:themeColor="text1"/>
          <w:sz w:val="20"/>
          <w:szCs w:val="20"/>
        </w:rPr>
        <w:tab/>
      </w:r>
      <w:r w:rsidRPr="00D342DF">
        <w:rPr>
          <w:color w:val="000000" w:themeColor="text1"/>
          <w:sz w:val="20"/>
          <w:szCs w:val="20"/>
        </w:rPr>
        <w:tab/>
      </w:r>
      <w:r w:rsidR="00E560FD" w:rsidRPr="00D342DF">
        <w:rPr>
          <w:color w:val="000000" w:themeColor="text1"/>
          <w:sz w:val="20"/>
          <w:szCs w:val="20"/>
        </w:rPr>
        <w:t xml:space="preserve">    </w:t>
      </w:r>
      <w:r w:rsidRPr="00D342DF">
        <w:rPr>
          <w:color w:val="000000" w:themeColor="text1"/>
          <w:sz w:val="20"/>
          <w:szCs w:val="20"/>
        </w:rPr>
        <w:t xml:space="preserve"> </w:t>
      </w:r>
    </w:p>
    <w:p w14:paraId="4F633B3A" w14:textId="66D190D3" w:rsidR="00956E40"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Pr>
          <w:color w:val="000000" w:themeColor="text1"/>
          <w:sz w:val="22"/>
          <w:szCs w:val="22"/>
        </w:rPr>
        <w:t xml:space="preserve">Other </w:t>
      </w:r>
      <w:r w:rsidR="006770E4" w:rsidRPr="004B084C">
        <w:rPr>
          <w:color w:val="000000" w:themeColor="text1"/>
          <w:sz w:val="22"/>
          <w:szCs w:val="22"/>
        </w:rPr>
        <w:t>Transportation Issues from the floor and comments</w:t>
      </w:r>
      <w:r w:rsidR="006770E4">
        <w:rPr>
          <w:color w:val="000000" w:themeColor="text1"/>
          <w:sz w:val="22"/>
          <w:szCs w:val="22"/>
        </w:rPr>
        <w:t xml:space="preserve"> </w:t>
      </w:r>
    </w:p>
    <w:p w14:paraId="10ADDE73" w14:textId="69EC53BC" w:rsidR="00863183" w:rsidRPr="00863183" w:rsidRDefault="00863183" w:rsidP="00863183">
      <w:pPr>
        <w:widowControl w:val="0"/>
        <w:numPr>
          <w:ilvl w:val="2"/>
          <w:numId w:val="7"/>
        </w:numPr>
        <w:tabs>
          <w:tab w:val="num" w:pos="2250"/>
        </w:tabs>
        <w:autoSpaceDE w:val="0"/>
        <w:autoSpaceDN w:val="0"/>
        <w:adjustRightInd w:val="0"/>
        <w:rPr>
          <w:color w:val="000000" w:themeColor="text1"/>
          <w:sz w:val="22"/>
          <w:szCs w:val="22"/>
        </w:rPr>
      </w:pPr>
      <w:r>
        <w:rPr>
          <w:color w:val="FF0000"/>
          <w:sz w:val="22"/>
          <w:szCs w:val="22"/>
        </w:rPr>
        <w:t>Ontario sidewalk project final inspection tomorrow – schools will take care of plowing and upkeep during winter</w:t>
      </w:r>
    </w:p>
    <w:p w14:paraId="2A55474A" w14:textId="07094CA8" w:rsidR="00863183" w:rsidRPr="00863183" w:rsidRDefault="00863183" w:rsidP="00863183">
      <w:pPr>
        <w:widowControl w:val="0"/>
        <w:numPr>
          <w:ilvl w:val="2"/>
          <w:numId w:val="7"/>
        </w:numPr>
        <w:tabs>
          <w:tab w:val="num" w:pos="2250"/>
        </w:tabs>
        <w:autoSpaceDE w:val="0"/>
        <w:autoSpaceDN w:val="0"/>
        <w:adjustRightInd w:val="0"/>
        <w:rPr>
          <w:color w:val="000000" w:themeColor="text1"/>
          <w:sz w:val="22"/>
          <w:szCs w:val="22"/>
        </w:rPr>
      </w:pPr>
      <w:r>
        <w:rPr>
          <w:color w:val="FF0000"/>
          <w:sz w:val="22"/>
          <w:szCs w:val="22"/>
        </w:rPr>
        <w:t>New arch put up in Shelby / need to update school travel plans</w:t>
      </w:r>
    </w:p>
    <w:p w14:paraId="0ACE8AF9" w14:textId="7DCF05F0" w:rsidR="00863183" w:rsidRDefault="00863183" w:rsidP="00863183">
      <w:pPr>
        <w:widowControl w:val="0"/>
        <w:numPr>
          <w:ilvl w:val="2"/>
          <w:numId w:val="7"/>
        </w:numPr>
        <w:tabs>
          <w:tab w:val="num" w:pos="2250"/>
        </w:tabs>
        <w:autoSpaceDE w:val="0"/>
        <w:autoSpaceDN w:val="0"/>
        <w:adjustRightInd w:val="0"/>
        <w:rPr>
          <w:color w:val="000000" w:themeColor="text1"/>
          <w:sz w:val="22"/>
          <w:szCs w:val="22"/>
        </w:rPr>
      </w:pPr>
      <w:r>
        <w:rPr>
          <w:color w:val="FF0000"/>
          <w:sz w:val="22"/>
          <w:szCs w:val="22"/>
        </w:rPr>
        <w:t xml:space="preserve">Jeremy </w:t>
      </w:r>
      <w:proofErr w:type="spellStart"/>
      <w:r>
        <w:rPr>
          <w:color w:val="FF0000"/>
          <w:sz w:val="22"/>
          <w:szCs w:val="22"/>
        </w:rPr>
        <w:t>Adato</w:t>
      </w:r>
      <w:proofErr w:type="spellEnd"/>
      <w:r>
        <w:rPr>
          <w:color w:val="FF0000"/>
          <w:sz w:val="22"/>
          <w:szCs w:val="22"/>
        </w:rPr>
        <w:t xml:space="preserve"> handles school travel plans – can be used to help gain funding for new sidewalks</w:t>
      </w:r>
    </w:p>
    <w:p w14:paraId="573F7F32" w14:textId="77777777" w:rsidR="00956E40" w:rsidRPr="00D342DF" w:rsidRDefault="00956E40" w:rsidP="00956E40">
      <w:pPr>
        <w:widowControl w:val="0"/>
        <w:autoSpaceDE w:val="0"/>
        <w:autoSpaceDN w:val="0"/>
        <w:adjustRightInd w:val="0"/>
        <w:ind w:left="720"/>
        <w:rPr>
          <w:color w:val="000000" w:themeColor="text1"/>
          <w:sz w:val="12"/>
          <w:szCs w:val="12"/>
        </w:rPr>
      </w:pPr>
    </w:p>
    <w:p w14:paraId="404AB914" w14:textId="349C7171" w:rsidR="00956E40" w:rsidRDefault="00956E40" w:rsidP="00956E40">
      <w:pPr>
        <w:widowControl w:val="0"/>
        <w:numPr>
          <w:ilvl w:val="0"/>
          <w:numId w:val="7"/>
        </w:numPr>
        <w:tabs>
          <w:tab w:val="num" w:pos="1440"/>
        </w:tabs>
        <w:autoSpaceDE w:val="0"/>
        <w:autoSpaceDN w:val="0"/>
        <w:adjustRightInd w:val="0"/>
        <w:ind w:left="1440"/>
        <w:rPr>
          <w:color w:val="000000" w:themeColor="text1"/>
          <w:sz w:val="22"/>
          <w:szCs w:val="22"/>
        </w:rPr>
      </w:pPr>
      <w:r>
        <w:rPr>
          <w:color w:val="000000" w:themeColor="text1"/>
          <w:sz w:val="22"/>
          <w:szCs w:val="22"/>
        </w:rPr>
        <w:lastRenderedPageBreak/>
        <w:t xml:space="preserve">Adjournment, Next Meeting: </w:t>
      </w:r>
      <w:r w:rsidR="00382603">
        <w:rPr>
          <w:color w:val="000000" w:themeColor="text1"/>
          <w:sz w:val="22"/>
          <w:szCs w:val="22"/>
        </w:rPr>
        <w:t>October</w:t>
      </w:r>
      <w:r>
        <w:rPr>
          <w:color w:val="000000" w:themeColor="text1"/>
          <w:sz w:val="22"/>
          <w:szCs w:val="22"/>
        </w:rPr>
        <w:t xml:space="preserve"> </w:t>
      </w:r>
      <w:r w:rsidR="0038312B">
        <w:rPr>
          <w:color w:val="000000" w:themeColor="text1"/>
          <w:sz w:val="22"/>
          <w:szCs w:val="22"/>
        </w:rPr>
        <w:t>10</w:t>
      </w:r>
      <w:r w:rsidRPr="00956E40">
        <w:rPr>
          <w:color w:val="000000" w:themeColor="text1"/>
          <w:sz w:val="22"/>
          <w:szCs w:val="22"/>
          <w:vertAlign w:val="superscript"/>
        </w:rPr>
        <w:t>th</w:t>
      </w:r>
      <w:r>
        <w:rPr>
          <w:color w:val="000000" w:themeColor="text1"/>
          <w:sz w:val="22"/>
          <w:szCs w:val="22"/>
        </w:rPr>
        <w:t>,  2023 @ 2:00pm</w:t>
      </w:r>
    </w:p>
    <w:p w14:paraId="7CAAAC3D" w14:textId="77777777" w:rsidR="00887B88" w:rsidRDefault="00887B88" w:rsidP="00887B88">
      <w:pPr>
        <w:pStyle w:val="ListParagraph"/>
        <w:rPr>
          <w:color w:val="000000" w:themeColor="text1"/>
          <w:sz w:val="22"/>
          <w:szCs w:val="22"/>
        </w:rPr>
      </w:pPr>
    </w:p>
    <w:p w14:paraId="70B8CD58" w14:textId="5A3EA527" w:rsidR="00887B88" w:rsidRPr="00887B88" w:rsidRDefault="00887B88" w:rsidP="00887B88">
      <w:pPr>
        <w:widowControl w:val="0"/>
        <w:numPr>
          <w:ilvl w:val="2"/>
          <w:numId w:val="7"/>
        </w:numPr>
        <w:tabs>
          <w:tab w:val="num" w:pos="2250"/>
        </w:tabs>
        <w:autoSpaceDE w:val="0"/>
        <w:autoSpaceDN w:val="0"/>
        <w:adjustRightInd w:val="0"/>
        <w:rPr>
          <w:color w:val="FF0000"/>
          <w:sz w:val="22"/>
          <w:szCs w:val="22"/>
        </w:rPr>
      </w:pPr>
      <w:r w:rsidRPr="00887B88">
        <w:rPr>
          <w:color w:val="FF0000"/>
          <w:sz w:val="22"/>
          <w:szCs w:val="22"/>
        </w:rPr>
        <w:t xml:space="preserve">Motion – </w:t>
      </w:r>
      <w:r w:rsidR="00863183">
        <w:rPr>
          <w:color w:val="FF0000"/>
          <w:sz w:val="22"/>
          <w:szCs w:val="22"/>
        </w:rPr>
        <w:t>Pat</w:t>
      </w:r>
      <w:r w:rsidR="00A10919">
        <w:rPr>
          <w:color w:val="FF0000"/>
          <w:sz w:val="22"/>
          <w:szCs w:val="22"/>
        </w:rPr>
        <w:t>rick Schwan</w:t>
      </w:r>
    </w:p>
    <w:p w14:paraId="05620322" w14:textId="3139AEF8" w:rsidR="00887B88" w:rsidRPr="00887B88" w:rsidRDefault="00887B88" w:rsidP="00887B88">
      <w:pPr>
        <w:widowControl w:val="0"/>
        <w:numPr>
          <w:ilvl w:val="2"/>
          <w:numId w:val="7"/>
        </w:numPr>
        <w:tabs>
          <w:tab w:val="num" w:pos="2250"/>
        </w:tabs>
        <w:autoSpaceDE w:val="0"/>
        <w:autoSpaceDN w:val="0"/>
        <w:adjustRightInd w:val="0"/>
        <w:rPr>
          <w:color w:val="FF0000"/>
          <w:sz w:val="22"/>
          <w:szCs w:val="22"/>
        </w:rPr>
      </w:pPr>
      <w:r w:rsidRPr="00887B88">
        <w:rPr>
          <w:color w:val="FF0000"/>
          <w:sz w:val="22"/>
          <w:szCs w:val="22"/>
        </w:rPr>
        <w:t>2</w:t>
      </w:r>
      <w:r w:rsidRPr="00887B88">
        <w:rPr>
          <w:color w:val="FF0000"/>
          <w:sz w:val="22"/>
          <w:szCs w:val="22"/>
          <w:vertAlign w:val="superscript"/>
        </w:rPr>
        <w:t>nd</w:t>
      </w:r>
      <w:r w:rsidRPr="00887B88">
        <w:rPr>
          <w:color w:val="FF0000"/>
          <w:sz w:val="22"/>
          <w:szCs w:val="22"/>
        </w:rPr>
        <w:t xml:space="preserve"> – </w:t>
      </w:r>
      <w:r w:rsidR="00863183">
        <w:rPr>
          <w:color w:val="FF0000"/>
          <w:sz w:val="22"/>
          <w:szCs w:val="22"/>
        </w:rPr>
        <w:t>Joe</w:t>
      </w:r>
      <w:r w:rsidR="00A10919">
        <w:rPr>
          <w:color w:val="FF0000"/>
          <w:sz w:val="22"/>
          <w:szCs w:val="22"/>
        </w:rPr>
        <w:t xml:space="preserve"> </w:t>
      </w:r>
      <w:proofErr w:type="spellStart"/>
      <w:r w:rsidR="00A10919">
        <w:rPr>
          <w:color w:val="FF0000"/>
          <w:sz w:val="22"/>
          <w:szCs w:val="22"/>
        </w:rPr>
        <w:t>Gies</w:t>
      </w:r>
      <w:proofErr w:type="spellEnd"/>
    </w:p>
    <w:p w14:paraId="5AA47300" w14:textId="0D6C4A1B" w:rsidR="00887B88" w:rsidRPr="00887B88" w:rsidRDefault="00887B88" w:rsidP="00887B88">
      <w:pPr>
        <w:widowControl w:val="0"/>
        <w:numPr>
          <w:ilvl w:val="2"/>
          <w:numId w:val="7"/>
        </w:numPr>
        <w:tabs>
          <w:tab w:val="num" w:pos="2250"/>
        </w:tabs>
        <w:autoSpaceDE w:val="0"/>
        <w:autoSpaceDN w:val="0"/>
        <w:adjustRightInd w:val="0"/>
        <w:rPr>
          <w:color w:val="FF0000"/>
          <w:sz w:val="22"/>
          <w:szCs w:val="22"/>
        </w:rPr>
      </w:pPr>
      <w:r w:rsidRPr="00887B88">
        <w:rPr>
          <w:color w:val="FF0000"/>
          <w:sz w:val="22"/>
          <w:szCs w:val="22"/>
        </w:rPr>
        <w:t xml:space="preserve">Vote – </w:t>
      </w:r>
      <w:r w:rsidR="00A10919">
        <w:rPr>
          <w:color w:val="FF0000"/>
          <w:sz w:val="22"/>
          <w:szCs w:val="22"/>
        </w:rPr>
        <w:t xml:space="preserve">Motion passed </w:t>
      </w:r>
      <w:r w:rsidR="00863183">
        <w:rPr>
          <w:color w:val="FF0000"/>
          <w:sz w:val="22"/>
          <w:szCs w:val="22"/>
        </w:rPr>
        <w:t>unanimous</w:t>
      </w:r>
      <w:r w:rsidR="00A10919">
        <w:rPr>
          <w:color w:val="FF0000"/>
          <w:sz w:val="22"/>
          <w:szCs w:val="22"/>
        </w:rPr>
        <w:t>ly</w:t>
      </w:r>
      <w:bookmarkStart w:id="0" w:name="_GoBack"/>
      <w:bookmarkEnd w:id="0"/>
    </w:p>
    <w:p w14:paraId="6AECAC23" w14:textId="77777777" w:rsidR="00474504" w:rsidRPr="00474504" w:rsidRDefault="00474504" w:rsidP="00956E40">
      <w:pPr>
        <w:ind w:left="1440"/>
        <w:rPr>
          <w:color w:val="000000" w:themeColor="text1"/>
          <w:sz w:val="12"/>
          <w:szCs w:val="12"/>
        </w:rPr>
      </w:pPr>
    </w:p>
    <w:p w14:paraId="1390381E" w14:textId="1BBA4B01" w:rsidR="00956E40" w:rsidRDefault="00E560FD" w:rsidP="00000338">
      <w:pPr>
        <w:rPr>
          <w:rStyle w:val="SubtleEmphasis"/>
          <w:i w:val="0"/>
          <w:color w:val="000000" w:themeColor="text1"/>
          <w:sz w:val="22"/>
          <w:szCs w:val="22"/>
        </w:rPr>
      </w:pPr>
      <w:r w:rsidRPr="00E560FD">
        <w:rPr>
          <w:color w:val="222222"/>
        </w:rPr>
        <w:t> </w:t>
      </w:r>
    </w:p>
    <w:p w14:paraId="38B14F6D" w14:textId="77777777" w:rsidR="001875BB" w:rsidRDefault="001875BB" w:rsidP="00A869BD">
      <w:pPr>
        <w:pStyle w:val="ListParagraph"/>
        <w:ind w:left="1890"/>
        <w:rPr>
          <w:rStyle w:val="SubtleEmphasis"/>
          <w:i w:val="0"/>
          <w:color w:val="000000" w:themeColor="text1"/>
          <w:sz w:val="22"/>
          <w:szCs w:val="22"/>
        </w:rPr>
      </w:pPr>
    </w:p>
    <w:p w14:paraId="42D82D02" w14:textId="7E4AFACA" w:rsidR="00956E40" w:rsidRPr="009E1073" w:rsidRDefault="001875BB" w:rsidP="001875BB">
      <w:pPr>
        <w:widowControl w:val="0"/>
        <w:jc w:val="both"/>
        <w:rPr>
          <w:rStyle w:val="SubtleEmphasis"/>
          <w:i w:val="0"/>
          <w:color w:val="000000" w:themeColor="text1"/>
          <w:sz w:val="22"/>
          <w:szCs w:val="22"/>
        </w:rPr>
      </w:pPr>
      <w:r w:rsidRPr="009E1073">
        <w:rPr>
          <w:bCs/>
          <w:color w:val="000000" w:themeColor="text1"/>
          <w:sz w:val="16"/>
          <w:szCs w:val="16"/>
        </w:rPr>
        <w:t>This meeting is open to the public and citizen input is encouraged. Any person wishing to speak on any scheduled item may do so upon recognition of the Chairperson. In accordance with the Americans with Disabilities Act, any person requiring special accommodations to participate in this meeting should contact the RCRPC/MPO 48 hours prior to the meeting by calling (419) 774-5684, or email to rcrpc@rcrpc.org. The MPO’s planning process is conducted in accordance with Title VI of the Civil Rights Act of 1964 and Related Statutes.  Any person desiring to have an item placed on the agenda shall make a request in writing with a description and summary of the item, to the RCRPC/MPO Transportation Technical Director or MPO Chairman 14 days prior to the date of the next scheduled meeting of the MPO.</w:t>
      </w:r>
    </w:p>
    <w:sectPr w:rsidR="00956E40" w:rsidRPr="009E1073">
      <w:footerReference w:type="default" r:id="rId9"/>
      <w:pgSz w:w="12240" w:h="15840"/>
      <w:pgMar w:top="720" w:right="864" w:bottom="72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5DF5E" w14:textId="77777777" w:rsidR="003C0875" w:rsidRDefault="003C0875">
      <w:r>
        <w:separator/>
      </w:r>
    </w:p>
  </w:endnote>
  <w:endnote w:type="continuationSeparator" w:id="0">
    <w:p w14:paraId="02111DD4" w14:textId="77777777" w:rsidR="003C0875" w:rsidRDefault="003C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B8E3B" w14:textId="77777777" w:rsidR="004F33AA" w:rsidRDefault="004F33AA">
    <w:pPr>
      <w:pBdr>
        <w:bottom w:val="single" w:sz="12" w:space="1" w:color="000000"/>
      </w:pBdr>
      <w:jc w:val="right"/>
      <w:rPr>
        <w:color w:val="0000FF"/>
      </w:rPr>
    </w:pPr>
  </w:p>
  <w:p w14:paraId="7B8C29F9" w14:textId="77777777" w:rsidR="004F33AA" w:rsidRDefault="004F33AA">
    <w:pPr>
      <w:jc w:val="center"/>
      <w:rPr>
        <w:b/>
        <w:sz w:val="20"/>
        <w:szCs w:val="20"/>
      </w:rPr>
    </w:pPr>
  </w:p>
  <w:p w14:paraId="4B332CAB" w14:textId="77777777" w:rsidR="004F33AA" w:rsidRDefault="00514BF4">
    <w:pPr>
      <w:jc w:val="center"/>
    </w:pPr>
    <w:r>
      <w:rPr>
        <w:b/>
        <w:sz w:val="20"/>
        <w:szCs w:val="20"/>
      </w:rPr>
      <w:t>19 N main Street • Mansfield, Ohio 44902-1777• Phone: (419) 774-5684 • Fax: (419) 774-5685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FE215" w14:textId="77777777" w:rsidR="003C0875" w:rsidRDefault="003C0875">
      <w:r>
        <w:separator/>
      </w:r>
    </w:p>
  </w:footnote>
  <w:footnote w:type="continuationSeparator" w:id="0">
    <w:p w14:paraId="3B73F3DB" w14:textId="77777777" w:rsidR="003C0875" w:rsidRDefault="003C0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EF3"/>
    <w:multiLevelType w:val="multilevel"/>
    <w:tmpl w:val="ED186728"/>
    <w:lvl w:ilvl="0">
      <w:start w:val="1"/>
      <w:numFmt w:val="decimal"/>
      <w:lvlText w:val="%1."/>
      <w:lvlJc w:val="left"/>
      <w:pPr>
        <w:ind w:left="2340" w:hanging="720"/>
      </w:pPr>
    </w:lvl>
    <w:lvl w:ilvl="1">
      <w:start w:val="1"/>
      <w:numFmt w:val="upperLetter"/>
      <w:lvlText w:val="%2."/>
      <w:lvlJc w:val="left"/>
      <w:pPr>
        <w:ind w:left="1530" w:hanging="720"/>
      </w:pPr>
      <w:rPr>
        <w:i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F64BF3"/>
    <w:multiLevelType w:val="hybridMultilevel"/>
    <w:tmpl w:val="968ACC9A"/>
    <w:lvl w:ilvl="0" w:tplc="2CC01558">
      <w:start w:val="1"/>
      <w:numFmt w:val="decimal"/>
      <w:lvlText w:val="%1."/>
      <w:lvlJc w:val="left"/>
      <w:pPr>
        <w:tabs>
          <w:tab w:val="num" w:pos="2250"/>
        </w:tabs>
        <w:ind w:left="2250" w:hanging="720"/>
      </w:pPr>
      <w:rPr>
        <w:rFonts w:hint="default"/>
      </w:rPr>
    </w:lvl>
    <w:lvl w:ilvl="1" w:tplc="1F28C09E">
      <w:start w:val="1"/>
      <w:numFmt w:val="upperLetter"/>
      <w:lvlText w:val="%2."/>
      <w:lvlJc w:val="left"/>
      <w:pPr>
        <w:tabs>
          <w:tab w:val="num" w:pos="1440"/>
        </w:tabs>
        <w:ind w:left="1440" w:hanging="720"/>
      </w:pPr>
      <w:rPr>
        <w:rFonts w:hint="default"/>
        <w:i w:val="0"/>
        <w:color w:val="000000" w:themeColor="text1"/>
        <w:sz w:val="22"/>
        <w:szCs w:val="22"/>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0AC71F97"/>
    <w:multiLevelType w:val="hybridMultilevel"/>
    <w:tmpl w:val="32925D52"/>
    <w:lvl w:ilvl="0" w:tplc="BD62FF4C">
      <w:start w:val="1"/>
      <w:numFmt w:val="decimal"/>
      <w:lvlText w:val="%1)"/>
      <w:lvlJc w:val="left"/>
      <w:pPr>
        <w:ind w:left="1890" w:hanging="360"/>
      </w:pPr>
      <w:rPr>
        <w:rFonts w:ascii="Arial" w:hAnsi="Arial" w:cs="Arial"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804126"/>
    <w:multiLevelType w:val="hybridMultilevel"/>
    <w:tmpl w:val="301A9EEA"/>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9113FA"/>
    <w:multiLevelType w:val="multilevel"/>
    <w:tmpl w:val="EAFEBE22"/>
    <w:lvl w:ilvl="0">
      <w:start w:val="1"/>
      <w:numFmt w:val="decimal"/>
      <w:lvlText w:val="%1)"/>
      <w:lvlJc w:val="left"/>
      <w:pPr>
        <w:ind w:left="1890" w:hanging="360"/>
      </w:pPr>
      <w:rPr>
        <w:i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206A4C19"/>
    <w:multiLevelType w:val="hybridMultilevel"/>
    <w:tmpl w:val="4CE084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AE94540"/>
    <w:multiLevelType w:val="hybridMultilevel"/>
    <w:tmpl w:val="665689AC"/>
    <w:lvl w:ilvl="0" w:tplc="B9CA1C42">
      <w:start w:val="1"/>
      <w:numFmt w:val="decimal"/>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161EA8"/>
    <w:multiLevelType w:val="multilevel"/>
    <w:tmpl w:val="EAFEBE22"/>
    <w:lvl w:ilvl="0">
      <w:start w:val="1"/>
      <w:numFmt w:val="decimal"/>
      <w:lvlText w:val="%1)"/>
      <w:lvlJc w:val="left"/>
      <w:pPr>
        <w:ind w:left="2520" w:hanging="360"/>
      </w:pPr>
      <w:rPr>
        <w:i w:val="0"/>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8" w15:restartNumberingAfterBreak="0">
    <w:nsid w:val="4A863ADC"/>
    <w:multiLevelType w:val="hybridMultilevel"/>
    <w:tmpl w:val="1542F700"/>
    <w:lvl w:ilvl="0" w:tplc="711A5686">
      <w:start w:val="1"/>
      <w:numFmt w:val="decimal"/>
      <w:lvlText w:val="%1)"/>
      <w:lvlJc w:val="left"/>
      <w:pPr>
        <w:ind w:left="180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DF24B68"/>
    <w:multiLevelType w:val="hybridMultilevel"/>
    <w:tmpl w:val="54722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F8427A"/>
    <w:multiLevelType w:val="hybridMultilevel"/>
    <w:tmpl w:val="CFF6CEBE"/>
    <w:lvl w:ilvl="0" w:tplc="04090011">
      <w:start w:val="1"/>
      <w:numFmt w:val="decimal"/>
      <w:lvlText w:val="%1)"/>
      <w:lvlJc w:val="left"/>
      <w:pPr>
        <w:ind w:left="18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44A41B0"/>
    <w:multiLevelType w:val="hybridMultilevel"/>
    <w:tmpl w:val="8B7C972A"/>
    <w:lvl w:ilvl="0" w:tplc="148235CE">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523EBC"/>
    <w:multiLevelType w:val="multilevel"/>
    <w:tmpl w:val="C0A2C020"/>
    <w:lvl w:ilvl="0">
      <w:start w:val="1"/>
      <w:numFmt w:val="decimal"/>
      <w:lvlText w:val="%1)"/>
      <w:lvlJc w:val="left"/>
      <w:pPr>
        <w:ind w:left="189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71EC38A1"/>
    <w:multiLevelType w:val="hybridMultilevel"/>
    <w:tmpl w:val="6442A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2"/>
  </w:num>
  <w:num w:numId="5">
    <w:abstractNumId w:val="7"/>
  </w:num>
  <w:num w:numId="6">
    <w:abstractNumId w:val="6"/>
  </w:num>
  <w:num w:numId="7">
    <w:abstractNumId w:val="1"/>
  </w:num>
  <w:num w:numId="8">
    <w:abstractNumId w:val="10"/>
  </w:num>
  <w:num w:numId="9">
    <w:abstractNumId w:val="11"/>
  </w:num>
  <w:num w:numId="10">
    <w:abstractNumId w:val="8"/>
  </w:num>
  <w:num w:numId="11">
    <w:abstractNumId w:val="9"/>
  </w:num>
  <w:num w:numId="12">
    <w:abstractNumId w:val="13"/>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AA"/>
    <w:rsid w:val="00000338"/>
    <w:rsid w:val="000017CC"/>
    <w:rsid w:val="000306CC"/>
    <w:rsid w:val="00053E2B"/>
    <w:rsid w:val="000A09B4"/>
    <w:rsid w:val="000C2460"/>
    <w:rsid w:val="000E4ED8"/>
    <w:rsid w:val="00101A39"/>
    <w:rsid w:val="0011067A"/>
    <w:rsid w:val="001152DD"/>
    <w:rsid w:val="00176AAA"/>
    <w:rsid w:val="001875BB"/>
    <w:rsid w:val="001B5A39"/>
    <w:rsid w:val="002235DE"/>
    <w:rsid w:val="00230085"/>
    <w:rsid w:val="00233506"/>
    <w:rsid w:val="00271B5A"/>
    <w:rsid w:val="002A2ADA"/>
    <w:rsid w:val="002B442A"/>
    <w:rsid w:val="002D2CF3"/>
    <w:rsid w:val="002D3BB1"/>
    <w:rsid w:val="002E05F9"/>
    <w:rsid w:val="002F0400"/>
    <w:rsid w:val="00324DA0"/>
    <w:rsid w:val="00326E2F"/>
    <w:rsid w:val="00327701"/>
    <w:rsid w:val="00342A40"/>
    <w:rsid w:val="003569DA"/>
    <w:rsid w:val="00382603"/>
    <w:rsid w:val="0038312B"/>
    <w:rsid w:val="00395ECE"/>
    <w:rsid w:val="003A4ECA"/>
    <w:rsid w:val="003B695B"/>
    <w:rsid w:val="003C0875"/>
    <w:rsid w:val="003C7B48"/>
    <w:rsid w:val="00410D68"/>
    <w:rsid w:val="00442363"/>
    <w:rsid w:val="00461512"/>
    <w:rsid w:val="00474334"/>
    <w:rsid w:val="00474504"/>
    <w:rsid w:val="004A26CF"/>
    <w:rsid w:val="004A2ED2"/>
    <w:rsid w:val="004B084C"/>
    <w:rsid w:val="004D5951"/>
    <w:rsid w:val="004E092A"/>
    <w:rsid w:val="004E1B03"/>
    <w:rsid w:val="004F33AA"/>
    <w:rsid w:val="004F49F0"/>
    <w:rsid w:val="00502141"/>
    <w:rsid w:val="00514BF4"/>
    <w:rsid w:val="00575DFA"/>
    <w:rsid w:val="005D2DE9"/>
    <w:rsid w:val="005E0D80"/>
    <w:rsid w:val="005F424A"/>
    <w:rsid w:val="00601AA8"/>
    <w:rsid w:val="00655EC3"/>
    <w:rsid w:val="00662A15"/>
    <w:rsid w:val="00664F7B"/>
    <w:rsid w:val="006770E4"/>
    <w:rsid w:val="00682596"/>
    <w:rsid w:val="006911F6"/>
    <w:rsid w:val="006A79BC"/>
    <w:rsid w:val="006D3A24"/>
    <w:rsid w:val="006E725E"/>
    <w:rsid w:val="006F4C33"/>
    <w:rsid w:val="006F677B"/>
    <w:rsid w:val="007055A4"/>
    <w:rsid w:val="00710BCA"/>
    <w:rsid w:val="0071119A"/>
    <w:rsid w:val="007367A5"/>
    <w:rsid w:val="007426EE"/>
    <w:rsid w:val="00747038"/>
    <w:rsid w:val="007A74CD"/>
    <w:rsid w:val="007B1279"/>
    <w:rsid w:val="007C1F1A"/>
    <w:rsid w:val="007D2A90"/>
    <w:rsid w:val="0081519C"/>
    <w:rsid w:val="00816E88"/>
    <w:rsid w:val="008327F6"/>
    <w:rsid w:val="008345A3"/>
    <w:rsid w:val="00841C13"/>
    <w:rsid w:val="00850698"/>
    <w:rsid w:val="00863183"/>
    <w:rsid w:val="00887B88"/>
    <w:rsid w:val="00895F6C"/>
    <w:rsid w:val="008D2DFF"/>
    <w:rsid w:val="008D518F"/>
    <w:rsid w:val="008E0FCA"/>
    <w:rsid w:val="0090452E"/>
    <w:rsid w:val="00922984"/>
    <w:rsid w:val="00925BD0"/>
    <w:rsid w:val="00932D10"/>
    <w:rsid w:val="009373A2"/>
    <w:rsid w:val="00956E40"/>
    <w:rsid w:val="00963495"/>
    <w:rsid w:val="009637CA"/>
    <w:rsid w:val="0096673E"/>
    <w:rsid w:val="00966958"/>
    <w:rsid w:val="00971B9D"/>
    <w:rsid w:val="00973C79"/>
    <w:rsid w:val="00996078"/>
    <w:rsid w:val="009C75F8"/>
    <w:rsid w:val="009E1073"/>
    <w:rsid w:val="009E2F11"/>
    <w:rsid w:val="009F1782"/>
    <w:rsid w:val="00A03D17"/>
    <w:rsid w:val="00A10919"/>
    <w:rsid w:val="00A131D1"/>
    <w:rsid w:val="00A5183C"/>
    <w:rsid w:val="00A53CAD"/>
    <w:rsid w:val="00A71A7F"/>
    <w:rsid w:val="00A85812"/>
    <w:rsid w:val="00A869BD"/>
    <w:rsid w:val="00A942A6"/>
    <w:rsid w:val="00AB01D5"/>
    <w:rsid w:val="00AD1599"/>
    <w:rsid w:val="00AF3BA0"/>
    <w:rsid w:val="00AF6C33"/>
    <w:rsid w:val="00B36E8B"/>
    <w:rsid w:val="00B7719B"/>
    <w:rsid w:val="00B77D0F"/>
    <w:rsid w:val="00BA12F8"/>
    <w:rsid w:val="00BA3E77"/>
    <w:rsid w:val="00BA6A9D"/>
    <w:rsid w:val="00BD5EAB"/>
    <w:rsid w:val="00BE6B7C"/>
    <w:rsid w:val="00BF1AC1"/>
    <w:rsid w:val="00BF1CCA"/>
    <w:rsid w:val="00C0642C"/>
    <w:rsid w:val="00C56D75"/>
    <w:rsid w:val="00C710C2"/>
    <w:rsid w:val="00C854C3"/>
    <w:rsid w:val="00C87AE5"/>
    <w:rsid w:val="00C97C33"/>
    <w:rsid w:val="00CA65B0"/>
    <w:rsid w:val="00CB4693"/>
    <w:rsid w:val="00CC6BE3"/>
    <w:rsid w:val="00CD2A20"/>
    <w:rsid w:val="00CD4363"/>
    <w:rsid w:val="00CD7427"/>
    <w:rsid w:val="00D049CA"/>
    <w:rsid w:val="00D21223"/>
    <w:rsid w:val="00D25327"/>
    <w:rsid w:val="00D32FE3"/>
    <w:rsid w:val="00D342DF"/>
    <w:rsid w:val="00D711B8"/>
    <w:rsid w:val="00D90577"/>
    <w:rsid w:val="00D9574E"/>
    <w:rsid w:val="00DA6C81"/>
    <w:rsid w:val="00DB2531"/>
    <w:rsid w:val="00DB4E78"/>
    <w:rsid w:val="00DC1F1B"/>
    <w:rsid w:val="00DC35E3"/>
    <w:rsid w:val="00E1385D"/>
    <w:rsid w:val="00E31115"/>
    <w:rsid w:val="00E52E2F"/>
    <w:rsid w:val="00E560FD"/>
    <w:rsid w:val="00E72D1D"/>
    <w:rsid w:val="00E878F7"/>
    <w:rsid w:val="00E923F9"/>
    <w:rsid w:val="00EB3CA3"/>
    <w:rsid w:val="00EC0072"/>
    <w:rsid w:val="00ED0F3E"/>
    <w:rsid w:val="00EE6AEF"/>
    <w:rsid w:val="00EF0F39"/>
    <w:rsid w:val="00F24725"/>
    <w:rsid w:val="00F5180F"/>
    <w:rsid w:val="00F56825"/>
    <w:rsid w:val="00F57C4C"/>
    <w:rsid w:val="00F8055F"/>
    <w:rsid w:val="00F85728"/>
    <w:rsid w:val="00F90E78"/>
    <w:rsid w:val="00FA43FF"/>
    <w:rsid w:val="00F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897"/>
  <w15:docId w15:val="{6F5D348F-2D19-4250-BAA8-47932C3C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79E"/>
  </w:style>
  <w:style w:type="paragraph" w:styleId="Heading1">
    <w:name w:val="heading 1"/>
    <w:basedOn w:val="Normal"/>
    <w:next w:val="Normal"/>
    <w:link w:val="Heading1Char"/>
    <w:uiPriority w:val="9"/>
    <w:qFormat/>
    <w:rsid w:val="00E555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5553"/>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E191E"/>
    <w:pPr>
      <w:tabs>
        <w:tab w:val="center" w:pos="4680"/>
        <w:tab w:val="right" w:pos="9360"/>
      </w:tabs>
    </w:pPr>
  </w:style>
  <w:style w:type="character" w:customStyle="1" w:styleId="HeaderChar">
    <w:name w:val="Header Char"/>
    <w:link w:val="Header"/>
    <w:uiPriority w:val="99"/>
    <w:rsid w:val="007E191E"/>
    <w:rPr>
      <w:sz w:val="24"/>
      <w:szCs w:val="24"/>
    </w:rPr>
  </w:style>
  <w:style w:type="paragraph" w:styleId="Footer">
    <w:name w:val="footer"/>
    <w:basedOn w:val="Normal"/>
    <w:link w:val="FooterChar"/>
    <w:uiPriority w:val="99"/>
    <w:unhideWhenUsed/>
    <w:rsid w:val="007E191E"/>
    <w:pPr>
      <w:tabs>
        <w:tab w:val="center" w:pos="4680"/>
        <w:tab w:val="right" w:pos="9360"/>
      </w:tabs>
    </w:pPr>
  </w:style>
  <w:style w:type="character" w:customStyle="1" w:styleId="FooterChar">
    <w:name w:val="Footer Char"/>
    <w:link w:val="Footer"/>
    <w:uiPriority w:val="99"/>
    <w:rsid w:val="007E191E"/>
    <w:rPr>
      <w:sz w:val="24"/>
      <w:szCs w:val="24"/>
    </w:rPr>
  </w:style>
  <w:style w:type="paragraph" w:styleId="BalloonText">
    <w:name w:val="Balloon Text"/>
    <w:basedOn w:val="Normal"/>
    <w:link w:val="BalloonTextChar"/>
    <w:uiPriority w:val="99"/>
    <w:semiHidden/>
    <w:unhideWhenUsed/>
    <w:rsid w:val="007E191E"/>
    <w:rPr>
      <w:rFonts w:ascii="Tahoma" w:hAnsi="Tahoma" w:cs="Tahoma"/>
      <w:sz w:val="16"/>
      <w:szCs w:val="16"/>
    </w:rPr>
  </w:style>
  <w:style w:type="character" w:customStyle="1" w:styleId="BalloonTextChar">
    <w:name w:val="Balloon Text Char"/>
    <w:link w:val="BalloonText"/>
    <w:uiPriority w:val="99"/>
    <w:semiHidden/>
    <w:rsid w:val="007E191E"/>
    <w:rPr>
      <w:rFonts w:ascii="Tahoma" w:hAnsi="Tahoma" w:cs="Tahoma"/>
      <w:sz w:val="16"/>
      <w:szCs w:val="16"/>
    </w:rPr>
  </w:style>
  <w:style w:type="paragraph" w:styleId="ListParagraph">
    <w:name w:val="List Paragraph"/>
    <w:basedOn w:val="Normal"/>
    <w:uiPriority w:val="34"/>
    <w:qFormat/>
    <w:rsid w:val="00C73E33"/>
    <w:pPr>
      <w:widowControl w:val="0"/>
      <w:autoSpaceDE w:val="0"/>
      <w:autoSpaceDN w:val="0"/>
      <w:adjustRightInd w:val="0"/>
      <w:ind w:left="720"/>
      <w:contextualSpacing/>
    </w:pPr>
  </w:style>
  <w:style w:type="paragraph" w:styleId="NoSpacing">
    <w:name w:val="No Spacing"/>
    <w:uiPriority w:val="1"/>
    <w:qFormat/>
    <w:rsid w:val="00C73E33"/>
    <w:pPr>
      <w:widowControl w:val="0"/>
      <w:autoSpaceDE w:val="0"/>
      <w:autoSpaceDN w:val="0"/>
      <w:adjustRightInd w:val="0"/>
    </w:pPr>
  </w:style>
  <w:style w:type="character" w:customStyle="1" w:styleId="Heading1Char">
    <w:name w:val="Heading 1 Char"/>
    <w:basedOn w:val="DefaultParagraphFont"/>
    <w:link w:val="Heading1"/>
    <w:uiPriority w:val="9"/>
    <w:rsid w:val="00E55553"/>
    <w:rPr>
      <w:rFonts w:asciiTheme="majorHAnsi" w:eastAsiaTheme="majorEastAsia" w:hAnsiTheme="majorHAnsi" w:cstheme="majorBidi"/>
      <w:color w:val="365F91" w:themeColor="accent1" w:themeShade="BF"/>
      <w:sz w:val="32"/>
      <w:szCs w:val="32"/>
    </w:rPr>
  </w:style>
  <w:style w:type="character" w:customStyle="1" w:styleId="TitleChar">
    <w:name w:val="Title Char"/>
    <w:basedOn w:val="DefaultParagraphFont"/>
    <w:link w:val="Title"/>
    <w:uiPriority w:val="10"/>
    <w:rsid w:val="00E555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E55553"/>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55553"/>
    <w:rPr>
      <w:i/>
      <w:iCs/>
      <w:color w:val="404040" w:themeColor="text1" w:themeTint="BF"/>
    </w:rPr>
  </w:style>
  <w:style w:type="character" w:styleId="Emphasis">
    <w:name w:val="Emphasis"/>
    <w:basedOn w:val="DefaultParagraphFont"/>
    <w:uiPriority w:val="20"/>
    <w:qFormat/>
    <w:rsid w:val="00E55553"/>
    <w:rPr>
      <w:i/>
      <w:iCs/>
    </w:rPr>
  </w:style>
  <w:style w:type="character" w:styleId="IntenseEmphasis">
    <w:name w:val="Intense Emphasis"/>
    <w:basedOn w:val="DefaultParagraphFont"/>
    <w:uiPriority w:val="21"/>
    <w:qFormat/>
    <w:rsid w:val="00E55553"/>
    <w:rPr>
      <w:i/>
      <w:iCs/>
      <w:color w:val="4F81BD" w:themeColor="accent1"/>
    </w:rPr>
  </w:style>
  <w:style w:type="paragraph" w:customStyle="1" w:styleId="font7">
    <w:name w:val="font_7"/>
    <w:basedOn w:val="Normal"/>
    <w:rsid w:val="00F85728"/>
    <w:pPr>
      <w:spacing w:before="100" w:beforeAutospacing="1" w:after="100" w:afterAutospacing="1"/>
    </w:pPr>
  </w:style>
  <w:style w:type="character" w:styleId="Hyperlink">
    <w:name w:val="Hyperlink"/>
    <w:basedOn w:val="DefaultParagraphFont"/>
    <w:uiPriority w:val="99"/>
    <w:unhideWhenUsed/>
    <w:rsid w:val="00DB4E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756663">
      <w:bodyDiv w:val="1"/>
      <w:marLeft w:val="0"/>
      <w:marRight w:val="0"/>
      <w:marTop w:val="0"/>
      <w:marBottom w:val="0"/>
      <w:divBdr>
        <w:top w:val="none" w:sz="0" w:space="0" w:color="auto"/>
        <w:left w:val="none" w:sz="0" w:space="0" w:color="auto"/>
        <w:bottom w:val="none" w:sz="0" w:space="0" w:color="auto"/>
        <w:right w:val="none" w:sz="0" w:space="0" w:color="auto"/>
      </w:divBdr>
      <w:divsChild>
        <w:div w:id="524446246">
          <w:marLeft w:val="0"/>
          <w:marRight w:val="0"/>
          <w:marTop w:val="0"/>
          <w:marBottom w:val="0"/>
          <w:divBdr>
            <w:top w:val="none" w:sz="0" w:space="0" w:color="auto"/>
            <w:left w:val="none" w:sz="0" w:space="0" w:color="auto"/>
            <w:bottom w:val="none" w:sz="0" w:space="0" w:color="auto"/>
            <w:right w:val="none" w:sz="0" w:space="0" w:color="auto"/>
          </w:divBdr>
          <w:divsChild>
            <w:div w:id="1478261205">
              <w:marLeft w:val="0"/>
              <w:marRight w:val="0"/>
              <w:marTop w:val="0"/>
              <w:marBottom w:val="0"/>
              <w:divBdr>
                <w:top w:val="single" w:sz="2" w:space="0" w:color="EFEFEF"/>
                <w:left w:val="none" w:sz="0" w:space="0" w:color="auto"/>
                <w:bottom w:val="none" w:sz="0" w:space="0" w:color="auto"/>
                <w:right w:val="none" w:sz="0" w:space="0" w:color="auto"/>
              </w:divBdr>
              <w:divsChild>
                <w:div w:id="716901823">
                  <w:marLeft w:val="0"/>
                  <w:marRight w:val="0"/>
                  <w:marTop w:val="0"/>
                  <w:marBottom w:val="0"/>
                  <w:divBdr>
                    <w:top w:val="none" w:sz="0" w:space="0" w:color="auto"/>
                    <w:left w:val="none" w:sz="0" w:space="0" w:color="auto"/>
                    <w:bottom w:val="none" w:sz="0" w:space="0" w:color="auto"/>
                    <w:right w:val="none" w:sz="0" w:space="0" w:color="auto"/>
                  </w:divBdr>
                  <w:divsChild>
                    <w:div w:id="1468817496">
                      <w:marLeft w:val="0"/>
                      <w:marRight w:val="0"/>
                      <w:marTop w:val="0"/>
                      <w:marBottom w:val="0"/>
                      <w:divBdr>
                        <w:top w:val="none" w:sz="0" w:space="0" w:color="auto"/>
                        <w:left w:val="none" w:sz="0" w:space="0" w:color="auto"/>
                        <w:bottom w:val="none" w:sz="0" w:space="0" w:color="auto"/>
                        <w:right w:val="none" w:sz="0" w:space="0" w:color="auto"/>
                      </w:divBdr>
                      <w:divsChild>
                        <w:div w:id="639505281">
                          <w:marLeft w:val="0"/>
                          <w:marRight w:val="0"/>
                          <w:marTop w:val="0"/>
                          <w:marBottom w:val="0"/>
                          <w:divBdr>
                            <w:top w:val="none" w:sz="0" w:space="0" w:color="auto"/>
                            <w:left w:val="none" w:sz="0" w:space="0" w:color="auto"/>
                            <w:bottom w:val="none" w:sz="0" w:space="0" w:color="auto"/>
                            <w:right w:val="none" w:sz="0" w:space="0" w:color="auto"/>
                          </w:divBdr>
                          <w:divsChild>
                            <w:div w:id="1732531817">
                              <w:marLeft w:val="0"/>
                              <w:marRight w:val="0"/>
                              <w:marTop w:val="0"/>
                              <w:marBottom w:val="0"/>
                              <w:divBdr>
                                <w:top w:val="none" w:sz="0" w:space="0" w:color="auto"/>
                                <w:left w:val="none" w:sz="0" w:space="0" w:color="auto"/>
                                <w:bottom w:val="none" w:sz="0" w:space="0" w:color="auto"/>
                                <w:right w:val="none" w:sz="0" w:space="0" w:color="auto"/>
                              </w:divBdr>
                              <w:divsChild>
                                <w:div w:id="1177380180">
                                  <w:marLeft w:val="0"/>
                                  <w:marRight w:val="0"/>
                                  <w:marTop w:val="0"/>
                                  <w:marBottom w:val="0"/>
                                  <w:divBdr>
                                    <w:top w:val="none" w:sz="0" w:space="0" w:color="auto"/>
                                    <w:left w:val="none" w:sz="0" w:space="0" w:color="auto"/>
                                    <w:bottom w:val="none" w:sz="0" w:space="0" w:color="auto"/>
                                    <w:right w:val="none" w:sz="0" w:space="0" w:color="auto"/>
                                  </w:divBdr>
                                  <w:divsChild>
                                    <w:div w:id="83121285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120"/>
                                          <w:marBottom w:val="0"/>
                                          <w:divBdr>
                                            <w:top w:val="none" w:sz="0" w:space="0" w:color="auto"/>
                                            <w:left w:val="none" w:sz="0" w:space="0" w:color="auto"/>
                                            <w:bottom w:val="none" w:sz="0" w:space="0" w:color="auto"/>
                                            <w:right w:val="none" w:sz="0" w:space="0" w:color="auto"/>
                                          </w:divBdr>
                                          <w:divsChild>
                                            <w:div w:id="1811746964">
                                              <w:marLeft w:val="0"/>
                                              <w:marRight w:val="0"/>
                                              <w:marTop w:val="0"/>
                                              <w:marBottom w:val="0"/>
                                              <w:divBdr>
                                                <w:top w:val="none" w:sz="0" w:space="0" w:color="auto"/>
                                                <w:left w:val="none" w:sz="0" w:space="0" w:color="auto"/>
                                                <w:bottom w:val="none" w:sz="0" w:space="0" w:color="auto"/>
                                                <w:right w:val="none" w:sz="0" w:space="0" w:color="auto"/>
                                              </w:divBdr>
                                              <w:divsChild>
                                                <w:div w:id="1001547933">
                                                  <w:marLeft w:val="0"/>
                                                  <w:marRight w:val="0"/>
                                                  <w:marTop w:val="0"/>
                                                  <w:marBottom w:val="0"/>
                                                  <w:divBdr>
                                                    <w:top w:val="none" w:sz="0" w:space="0" w:color="auto"/>
                                                    <w:left w:val="none" w:sz="0" w:space="0" w:color="auto"/>
                                                    <w:bottom w:val="none" w:sz="0" w:space="0" w:color="auto"/>
                                                    <w:right w:val="none" w:sz="0" w:space="0" w:color="auto"/>
                                                  </w:divBdr>
                                                  <w:divsChild>
                                                    <w:div w:id="301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141407">
          <w:marLeft w:val="0"/>
          <w:marRight w:val="0"/>
          <w:marTop w:val="0"/>
          <w:marBottom w:val="0"/>
          <w:divBdr>
            <w:top w:val="none" w:sz="0" w:space="0" w:color="auto"/>
            <w:left w:val="none" w:sz="0" w:space="0" w:color="auto"/>
            <w:bottom w:val="none" w:sz="0" w:space="0" w:color="auto"/>
            <w:right w:val="none" w:sz="0" w:space="0" w:color="auto"/>
          </w:divBdr>
          <w:divsChild>
            <w:div w:id="949313908">
              <w:marLeft w:val="0"/>
              <w:marRight w:val="0"/>
              <w:marTop w:val="0"/>
              <w:marBottom w:val="0"/>
              <w:divBdr>
                <w:top w:val="single" w:sz="2" w:space="0" w:color="EFEFEF"/>
                <w:left w:val="none" w:sz="0" w:space="0" w:color="auto"/>
                <w:bottom w:val="none" w:sz="0" w:space="0" w:color="auto"/>
                <w:right w:val="none" w:sz="0" w:space="0" w:color="auto"/>
              </w:divBdr>
              <w:divsChild>
                <w:div w:id="69932148">
                  <w:marLeft w:val="0"/>
                  <w:marRight w:val="0"/>
                  <w:marTop w:val="0"/>
                  <w:marBottom w:val="0"/>
                  <w:divBdr>
                    <w:top w:val="single" w:sz="6" w:space="0" w:color="auto"/>
                    <w:left w:val="none" w:sz="0" w:space="0" w:color="auto"/>
                    <w:bottom w:val="none" w:sz="0" w:space="0" w:color="auto"/>
                    <w:right w:val="none" w:sz="0" w:space="0" w:color="auto"/>
                  </w:divBdr>
                  <w:divsChild>
                    <w:div w:id="1871647295">
                      <w:marLeft w:val="0"/>
                      <w:marRight w:val="0"/>
                      <w:marTop w:val="0"/>
                      <w:marBottom w:val="0"/>
                      <w:divBdr>
                        <w:top w:val="none" w:sz="0" w:space="0" w:color="auto"/>
                        <w:left w:val="none" w:sz="0" w:space="0" w:color="auto"/>
                        <w:bottom w:val="none" w:sz="0" w:space="0" w:color="auto"/>
                        <w:right w:val="none" w:sz="0" w:space="0" w:color="auto"/>
                      </w:divBdr>
                      <w:divsChild>
                        <w:div w:id="1047294690">
                          <w:marLeft w:val="0"/>
                          <w:marRight w:val="0"/>
                          <w:marTop w:val="0"/>
                          <w:marBottom w:val="0"/>
                          <w:divBdr>
                            <w:top w:val="none" w:sz="0" w:space="0" w:color="auto"/>
                            <w:left w:val="none" w:sz="0" w:space="0" w:color="auto"/>
                            <w:bottom w:val="none" w:sz="0" w:space="0" w:color="auto"/>
                            <w:right w:val="none" w:sz="0" w:space="0" w:color="auto"/>
                          </w:divBdr>
                          <w:divsChild>
                            <w:div w:id="1012492003">
                              <w:marLeft w:val="0"/>
                              <w:marRight w:val="0"/>
                              <w:marTop w:val="0"/>
                              <w:marBottom w:val="0"/>
                              <w:divBdr>
                                <w:top w:val="none" w:sz="0" w:space="0" w:color="auto"/>
                                <w:left w:val="none" w:sz="0" w:space="0" w:color="auto"/>
                                <w:bottom w:val="none" w:sz="0" w:space="0" w:color="auto"/>
                                <w:right w:val="none" w:sz="0" w:space="0" w:color="auto"/>
                              </w:divBdr>
                              <w:divsChild>
                                <w:div w:id="748427151">
                                  <w:marLeft w:val="0"/>
                                  <w:marRight w:val="0"/>
                                  <w:marTop w:val="0"/>
                                  <w:marBottom w:val="0"/>
                                  <w:divBdr>
                                    <w:top w:val="none" w:sz="0" w:space="0" w:color="auto"/>
                                    <w:left w:val="none" w:sz="0" w:space="0" w:color="auto"/>
                                    <w:bottom w:val="none" w:sz="0" w:space="0" w:color="auto"/>
                                    <w:right w:val="none" w:sz="0" w:space="0" w:color="auto"/>
                                  </w:divBdr>
                                  <w:divsChild>
                                    <w:div w:id="1550603558">
                                      <w:marLeft w:val="0"/>
                                      <w:marRight w:val="0"/>
                                      <w:marTop w:val="0"/>
                                      <w:marBottom w:val="0"/>
                                      <w:divBdr>
                                        <w:top w:val="none" w:sz="0" w:space="0" w:color="auto"/>
                                        <w:left w:val="none" w:sz="0" w:space="0" w:color="auto"/>
                                        <w:bottom w:val="none" w:sz="0" w:space="0" w:color="auto"/>
                                        <w:right w:val="none" w:sz="0" w:space="0" w:color="auto"/>
                                      </w:divBdr>
                                    </w:div>
                                  </w:divsChild>
                                </w:div>
                                <w:div w:id="1369255494">
                                  <w:marLeft w:val="0"/>
                                  <w:marRight w:val="0"/>
                                  <w:marTop w:val="0"/>
                                  <w:marBottom w:val="0"/>
                                  <w:divBdr>
                                    <w:top w:val="none" w:sz="0" w:space="0" w:color="auto"/>
                                    <w:left w:val="none" w:sz="0" w:space="0" w:color="auto"/>
                                    <w:bottom w:val="none" w:sz="0" w:space="0" w:color="auto"/>
                                    <w:right w:val="none" w:sz="0" w:space="0" w:color="auto"/>
                                  </w:divBdr>
                                  <w:divsChild>
                                    <w:div w:id="1100754262">
                                      <w:marLeft w:val="0"/>
                                      <w:marRight w:val="0"/>
                                      <w:marTop w:val="0"/>
                                      <w:marBottom w:val="0"/>
                                      <w:divBdr>
                                        <w:top w:val="none" w:sz="0" w:space="0" w:color="auto"/>
                                        <w:left w:val="none" w:sz="0" w:space="0" w:color="auto"/>
                                        <w:bottom w:val="none" w:sz="0" w:space="0" w:color="auto"/>
                                        <w:right w:val="none" w:sz="0" w:space="0" w:color="auto"/>
                                      </w:divBdr>
                                      <w:divsChild>
                                        <w:div w:id="357316851">
                                          <w:marLeft w:val="0"/>
                                          <w:marRight w:val="0"/>
                                          <w:marTop w:val="0"/>
                                          <w:marBottom w:val="0"/>
                                          <w:divBdr>
                                            <w:top w:val="none" w:sz="0" w:space="0" w:color="auto"/>
                                            <w:left w:val="none" w:sz="0" w:space="0" w:color="auto"/>
                                            <w:bottom w:val="none" w:sz="0" w:space="0" w:color="auto"/>
                                            <w:right w:val="none" w:sz="0" w:space="0" w:color="auto"/>
                                          </w:divBdr>
                                        </w:div>
                                        <w:div w:id="1210262087">
                                          <w:marLeft w:val="300"/>
                                          <w:marRight w:val="0"/>
                                          <w:marTop w:val="0"/>
                                          <w:marBottom w:val="0"/>
                                          <w:divBdr>
                                            <w:top w:val="none" w:sz="0" w:space="0" w:color="auto"/>
                                            <w:left w:val="none" w:sz="0" w:space="0" w:color="auto"/>
                                            <w:bottom w:val="none" w:sz="0" w:space="0" w:color="auto"/>
                                            <w:right w:val="none" w:sz="0" w:space="0" w:color="auto"/>
                                          </w:divBdr>
                                        </w:div>
                                        <w:div w:id="529225738">
                                          <w:marLeft w:val="300"/>
                                          <w:marRight w:val="0"/>
                                          <w:marTop w:val="0"/>
                                          <w:marBottom w:val="0"/>
                                          <w:divBdr>
                                            <w:top w:val="none" w:sz="0" w:space="0" w:color="auto"/>
                                            <w:left w:val="none" w:sz="0" w:space="0" w:color="auto"/>
                                            <w:bottom w:val="none" w:sz="0" w:space="0" w:color="auto"/>
                                            <w:right w:val="none" w:sz="0" w:space="0" w:color="auto"/>
                                          </w:divBdr>
                                        </w:div>
                                        <w:div w:id="374038228">
                                          <w:marLeft w:val="0"/>
                                          <w:marRight w:val="0"/>
                                          <w:marTop w:val="0"/>
                                          <w:marBottom w:val="0"/>
                                          <w:divBdr>
                                            <w:top w:val="none" w:sz="0" w:space="0" w:color="auto"/>
                                            <w:left w:val="none" w:sz="0" w:space="0" w:color="auto"/>
                                            <w:bottom w:val="none" w:sz="0" w:space="0" w:color="auto"/>
                                            <w:right w:val="none" w:sz="0" w:space="0" w:color="auto"/>
                                          </w:divBdr>
                                        </w:div>
                                        <w:div w:id="365182974">
                                          <w:marLeft w:val="60"/>
                                          <w:marRight w:val="0"/>
                                          <w:marTop w:val="0"/>
                                          <w:marBottom w:val="0"/>
                                          <w:divBdr>
                                            <w:top w:val="none" w:sz="0" w:space="0" w:color="auto"/>
                                            <w:left w:val="none" w:sz="0" w:space="0" w:color="auto"/>
                                            <w:bottom w:val="none" w:sz="0" w:space="0" w:color="auto"/>
                                            <w:right w:val="none" w:sz="0" w:space="0" w:color="auto"/>
                                          </w:divBdr>
                                        </w:div>
                                      </w:divsChild>
                                    </w:div>
                                    <w:div w:id="462893558">
                                      <w:marLeft w:val="0"/>
                                      <w:marRight w:val="0"/>
                                      <w:marTop w:val="0"/>
                                      <w:marBottom w:val="0"/>
                                      <w:divBdr>
                                        <w:top w:val="none" w:sz="0" w:space="0" w:color="auto"/>
                                        <w:left w:val="none" w:sz="0" w:space="0" w:color="auto"/>
                                        <w:bottom w:val="none" w:sz="0" w:space="0" w:color="auto"/>
                                        <w:right w:val="none" w:sz="0" w:space="0" w:color="auto"/>
                                      </w:divBdr>
                                      <w:divsChild>
                                        <w:div w:id="1519269449">
                                          <w:marLeft w:val="0"/>
                                          <w:marRight w:val="0"/>
                                          <w:marTop w:val="120"/>
                                          <w:marBottom w:val="0"/>
                                          <w:divBdr>
                                            <w:top w:val="none" w:sz="0" w:space="0" w:color="auto"/>
                                            <w:left w:val="none" w:sz="0" w:space="0" w:color="auto"/>
                                            <w:bottom w:val="none" w:sz="0" w:space="0" w:color="auto"/>
                                            <w:right w:val="none" w:sz="0" w:space="0" w:color="auto"/>
                                          </w:divBdr>
                                          <w:divsChild>
                                            <w:div w:id="6061671">
                                              <w:marLeft w:val="0"/>
                                              <w:marRight w:val="0"/>
                                              <w:marTop w:val="0"/>
                                              <w:marBottom w:val="0"/>
                                              <w:divBdr>
                                                <w:top w:val="none" w:sz="0" w:space="0" w:color="auto"/>
                                                <w:left w:val="none" w:sz="0" w:space="0" w:color="auto"/>
                                                <w:bottom w:val="none" w:sz="0" w:space="0" w:color="auto"/>
                                                <w:right w:val="none" w:sz="0" w:space="0" w:color="auto"/>
                                              </w:divBdr>
                                              <w:divsChild>
                                                <w:div w:id="906455107">
                                                  <w:marLeft w:val="0"/>
                                                  <w:marRight w:val="0"/>
                                                  <w:marTop w:val="0"/>
                                                  <w:marBottom w:val="0"/>
                                                  <w:divBdr>
                                                    <w:top w:val="none" w:sz="0" w:space="0" w:color="auto"/>
                                                    <w:left w:val="none" w:sz="0" w:space="0" w:color="auto"/>
                                                    <w:bottom w:val="none" w:sz="0" w:space="0" w:color="auto"/>
                                                    <w:right w:val="none" w:sz="0" w:space="0" w:color="auto"/>
                                                  </w:divBdr>
                                                  <w:divsChild>
                                                    <w:div w:id="10616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005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0o8iQh+CzFYCZFIWVMFgZrBzw==">AMUW2mUGXvU8uYL4e1kcw8srtSRo2IZ8MB9bkiRA3M3c73FseActBHGQaOM5WYk82gG62IZOnzhoThG5qXldsEQwU5kDU4DwMbRzCHd1lRahmolGOMgl1rU=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Kalish</dc:creator>
  <cp:lastModifiedBy>Betsy Chapman</cp:lastModifiedBy>
  <cp:revision>5</cp:revision>
  <cp:lastPrinted>2022-10-05T17:07:00Z</cp:lastPrinted>
  <dcterms:created xsi:type="dcterms:W3CDTF">2023-08-08T14:00:00Z</dcterms:created>
  <dcterms:modified xsi:type="dcterms:W3CDTF">2023-08-09T12:45:00Z</dcterms:modified>
</cp:coreProperties>
</file>